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09" w:rsidRDefault="00A6772B" w:rsidP="00F6243D">
      <w:pPr>
        <w:pStyle w:val="4"/>
      </w:pPr>
      <w:r>
        <w:rPr>
          <w:noProof/>
          <w:lang w:eastAsia="ru-RU"/>
        </w:rPr>
        <w:drawing>
          <wp:anchor distT="0" distB="0" distL="114300" distR="114300" simplePos="0" relativeHeight="251659264" behindDoc="0" locked="0" layoutInCell="1" allowOverlap="1" wp14:anchorId="0DF85A21" wp14:editId="0BA65213">
            <wp:simplePos x="0" y="0"/>
            <wp:positionH relativeFrom="column">
              <wp:posOffset>2853690</wp:posOffset>
            </wp:positionH>
            <wp:positionV relativeFrom="paragraph">
              <wp:posOffset>-80010</wp:posOffset>
            </wp:positionV>
            <wp:extent cx="552450" cy="685800"/>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p>
    <w:p w:rsidR="00F6243D" w:rsidRDefault="00F6243D" w:rsidP="00F6243D">
      <w:pPr>
        <w:pStyle w:val="4"/>
      </w:pPr>
    </w:p>
    <w:p w:rsidR="00F6243D" w:rsidRPr="005D13AA" w:rsidRDefault="00F6243D" w:rsidP="00F6243D">
      <w:pPr>
        <w:keepNext/>
        <w:spacing w:after="0"/>
        <w:jc w:val="center"/>
        <w:outlineLvl w:val="0"/>
        <w:rPr>
          <w:rFonts w:ascii="Times New Roman" w:hAnsi="Times New Roman"/>
          <w:b/>
          <w:sz w:val="26"/>
          <w:szCs w:val="26"/>
        </w:rPr>
      </w:pPr>
      <w:r w:rsidRPr="005D13AA">
        <w:rPr>
          <w:rFonts w:ascii="Times New Roman" w:hAnsi="Times New Roman"/>
          <w:b/>
          <w:sz w:val="26"/>
          <w:szCs w:val="26"/>
        </w:rPr>
        <w:t>СОВЕТ ДЕПУТАТОВ</w:t>
      </w:r>
    </w:p>
    <w:p w:rsidR="00F6243D" w:rsidRPr="005D13AA" w:rsidRDefault="00F6243D" w:rsidP="00F6243D">
      <w:pPr>
        <w:spacing w:after="0"/>
        <w:jc w:val="center"/>
        <w:rPr>
          <w:rFonts w:ascii="Times New Roman" w:hAnsi="Times New Roman"/>
          <w:b/>
          <w:sz w:val="26"/>
          <w:szCs w:val="26"/>
        </w:rPr>
      </w:pPr>
      <w:r w:rsidRPr="005D13AA">
        <w:rPr>
          <w:rFonts w:ascii="Times New Roman" w:hAnsi="Times New Roman"/>
          <w:b/>
          <w:sz w:val="26"/>
          <w:szCs w:val="26"/>
        </w:rPr>
        <w:t>ПОСЕЛЕНИЯ МИХАЙЛОВО-ЯРЦЕВСКОЕ В ГОРОДЕ МОСКВЕ</w:t>
      </w:r>
    </w:p>
    <w:p w:rsidR="00F6243D" w:rsidRDefault="00F6243D" w:rsidP="00161CB3">
      <w:pPr>
        <w:spacing w:after="0" w:line="240" w:lineRule="auto"/>
        <w:jc w:val="center"/>
        <w:rPr>
          <w:rFonts w:ascii="Times New Roman" w:hAnsi="Times New Roman"/>
          <w:b/>
          <w:sz w:val="28"/>
          <w:szCs w:val="28"/>
        </w:rPr>
      </w:pPr>
    </w:p>
    <w:p w:rsidR="005C7966" w:rsidRPr="00BF2B59" w:rsidRDefault="005C7966" w:rsidP="005C7966">
      <w:pPr>
        <w:pStyle w:val="ConsPlusTitle"/>
        <w:jc w:val="center"/>
        <w:rPr>
          <w:sz w:val="24"/>
          <w:szCs w:val="24"/>
        </w:rPr>
      </w:pPr>
      <w:r w:rsidRPr="00BF2B59">
        <w:rPr>
          <w:sz w:val="24"/>
          <w:szCs w:val="24"/>
        </w:rPr>
        <w:t>Р Е Ш Е Н И Е</w:t>
      </w:r>
    </w:p>
    <w:p w:rsidR="005C7966" w:rsidRPr="00BF2B59" w:rsidRDefault="005C7966" w:rsidP="005C7966">
      <w:pPr>
        <w:pStyle w:val="ConsPlusTitle"/>
        <w:jc w:val="center"/>
        <w:rPr>
          <w:sz w:val="24"/>
          <w:szCs w:val="24"/>
        </w:rPr>
      </w:pPr>
    </w:p>
    <w:p w:rsidR="005C7966" w:rsidRPr="005163B8" w:rsidRDefault="00EC4B8B" w:rsidP="005C7966">
      <w:pPr>
        <w:pStyle w:val="ConsPlusTitle"/>
        <w:rPr>
          <w:rFonts w:ascii="Arial" w:hAnsi="Arial" w:cs="Arial"/>
          <w:b w:val="0"/>
        </w:rPr>
      </w:pPr>
      <w:r>
        <w:rPr>
          <w:b w:val="0"/>
        </w:rPr>
        <w:t>15 апреля</w:t>
      </w:r>
      <w:r w:rsidR="00E075A6" w:rsidRPr="00BF2B59">
        <w:rPr>
          <w:b w:val="0"/>
        </w:rPr>
        <w:t xml:space="preserve"> </w:t>
      </w:r>
      <w:r w:rsidR="00BE6D0D" w:rsidRPr="00BF2B59">
        <w:rPr>
          <w:b w:val="0"/>
        </w:rPr>
        <w:t>20</w:t>
      </w:r>
      <w:r w:rsidR="006826AA" w:rsidRPr="00BF2B59">
        <w:rPr>
          <w:b w:val="0"/>
        </w:rPr>
        <w:t>21</w:t>
      </w:r>
      <w:r w:rsidR="005C7966" w:rsidRPr="00BF2B59">
        <w:rPr>
          <w:b w:val="0"/>
        </w:rPr>
        <w:t xml:space="preserve">г.                                               </w:t>
      </w:r>
      <w:r w:rsidR="00FB5768" w:rsidRPr="00BF2B59">
        <w:rPr>
          <w:b w:val="0"/>
        </w:rPr>
        <w:t xml:space="preserve"> </w:t>
      </w:r>
      <w:r w:rsidR="00161CB3" w:rsidRPr="00BF2B59">
        <w:rPr>
          <w:b w:val="0"/>
        </w:rPr>
        <w:t xml:space="preserve">                    </w:t>
      </w:r>
      <w:r w:rsidR="00115F55" w:rsidRPr="00BF2B59">
        <w:rPr>
          <w:b w:val="0"/>
        </w:rPr>
        <w:t xml:space="preserve"> </w:t>
      </w:r>
      <w:r>
        <w:rPr>
          <w:b w:val="0"/>
        </w:rPr>
        <w:t xml:space="preserve">                               </w:t>
      </w:r>
      <w:r w:rsidR="00BE6D0D" w:rsidRPr="00BF2B59">
        <w:rPr>
          <w:b w:val="0"/>
        </w:rPr>
        <w:t>№</w:t>
      </w:r>
      <w:r>
        <w:rPr>
          <w:b w:val="0"/>
        </w:rPr>
        <w:t>1/4</w:t>
      </w:r>
    </w:p>
    <w:p w:rsidR="005C7966" w:rsidRPr="00DD7487" w:rsidRDefault="005C7966" w:rsidP="005C7966">
      <w:pPr>
        <w:pStyle w:val="ConsPlusTitle"/>
        <w:rPr>
          <w:rFonts w:ascii="Arial" w:hAnsi="Arial" w:cs="Arial"/>
          <w:sz w:val="18"/>
          <w:szCs w:val="18"/>
        </w:rPr>
      </w:pPr>
    </w:p>
    <w:p w:rsidR="006C5C42" w:rsidRDefault="00DB2D85" w:rsidP="00000777">
      <w:pPr>
        <w:adjustRightInd w:val="0"/>
        <w:spacing w:after="0" w:line="240" w:lineRule="auto"/>
        <w:ind w:right="4818"/>
        <w:rPr>
          <w:rFonts w:ascii="Times New Roman" w:eastAsia="Times New Roman" w:hAnsi="Times New Roman"/>
          <w:bCs/>
          <w:sz w:val="28"/>
          <w:szCs w:val="28"/>
          <w:lang w:eastAsia="ru-RU"/>
        </w:rPr>
      </w:pPr>
      <w:r w:rsidRPr="005163B8">
        <w:rPr>
          <w:rFonts w:ascii="Times New Roman" w:eastAsia="Times New Roman" w:hAnsi="Times New Roman"/>
          <w:bCs/>
          <w:sz w:val="28"/>
          <w:szCs w:val="28"/>
          <w:lang w:eastAsia="ru-RU"/>
        </w:rPr>
        <w:t>О проекте решения Совета</w:t>
      </w:r>
      <w:r w:rsidR="00000777">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депутатов поселения Михайлово</w:t>
      </w:r>
      <w:r w:rsidR="00140CC0">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w:t>
      </w:r>
      <w:r w:rsidR="00140CC0">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Ярцевское</w:t>
      </w:r>
      <w:r w:rsidR="00000777">
        <w:rPr>
          <w:rFonts w:ascii="Times New Roman" w:eastAsia="Times New Roman" w:hAnsi="Times New Roman"/>
          <w:bCs/>
          <w:sz w:val="28"/>
          <w:szCs w:val="28"/>
          <w:lang w:eastAsia="ru-RU"/>
        </w:rPr>
        <w:t xml:space="preserve"> </w:t>
      </w:r>
    </w:p>
    <w:p w:rsidR="00DB2D85" w:rsidRPr="005163B8" w:rsidRDefault="00DB2D85" w:rsidP="00000777">
      <w:pPr>
        <w:adjustRightInd w:val="0"/>
        <w:spacing w:after="0" w:line="240" w:lineRule="auto"/>
        <w:ind w:right="4818"/>
        <w:rPr>
          <w:rFonts w:ascii="Times New Roman" w:eastAsia="Times New Roman" w:hAnsi="Times New Roman"/>
          <w:bCs/>
          <w:sz w:val="28"/>
          <w:szCs w:val="28"/>
          <w:lang w:eastAsia="ru-RU"/>
        </w:rPr>
      </w:pPr>
      <w:r w:rsidRPr="005163B8">
        <w:rPr>
          <w:rFonts w:ascii="Times New Roman" w:eastAsia="Times New Roman" w:hAnsi="Times New Roman"/>
          <w:bCs/>
          <w:sz w:val="28"/>
          <w:szCs w:val="28"/>
          <w:lang w:eastAsia="ru-RU"/>
        </w:rPr>
        <w:t xml:space="preserve">«О внесении изменений в Устав </w:t>
      </w:r>
      <w:r w:rsidR="006C5C42">
        <w:rPr>
          <w:rFonts w:ascii="Times New Roman" w:eastAsia="Times New Roman" w:hAnsi="Times New Roman"/>
          <w:bCs/>
          <w:sz w:val="28"/>
          <w:szCs w:val="28"/>
          <w:lang w:eastAsia="ru-RU"/>
        </w:rPr>
        <w:t>п</w:t>
      </w:r>
      <w:r w:rsidRPr="005163B8">
        <w:rPr>
          <w:rFonts w:ascii="Times New Roman" w:eastAsia="Times New Roman" w:hAnsi="Times New Roman"/>
          <w:bCs/>
          <w:sz w:val="28"/>
          <w:szCs w:val="28"/>
          <w:lang w:eastAsia="ru-RU"/>
        </w:rPr>
        <w:t>оселения</w:t>
      </w:r>
      <w:r w:rsidR="006C5C42">
        <w:rPr>
          <w:rFonts w:ascii="Times New Roman" w:eastAsia="Times New Roman" w:hAnsi="Times New Roman"/>
          <w:bCs/>
          <w:sz w:val="28"/>
          <w:szCs w:val="28"/>
          <w:lang w:eastAsia="ru-RU"/>
        </w:rPr>
        <w:t xml:space="preserve"> </w:t>
      </w:r>
      <w:r w:rsidRPr="005163B8">
        <w:rPr>
          <w:rFonts w:ascii="Times New Roman" w:eastAsia="Times New Roman" w:hAnsi="Times New Roman"/>
          <w:bCs/>
          <w:sz w:val="28"/>
          <w:szCs w:val="28"/>
          <w:lang w:eastAsia="ru-RU"/>
        </w:rPr>
        <w:t>Михайлово-Ярцевское»</w:t>
      </w:r>
    </w:p>
    <w:p w:rsidR="00DD7487" w:rsidRPr="00DD7487" w:rsidRDefault="00DD7487" w:rsidP="005C7966">
      <w:pPr>
        <w:spacing w:after="0" w:line="240" w:lineRule="auto"/>
        <w:ind w:firstLine="709"/>
        <w:jc w:val="both"/>
        <w:rPr>
          <w:rFonts w:ascii="Times New Roman" w:hAnsi="Times New Roman"/>
          <w:sz w:val="24"/>
          <w:szCs w:val="24"/>
        </w:rPr>
      </w:pPr>
    </w:p>
    <w:p w:rsidR="00000777" w:rsidRDefault="0034558F" w:rsidP="005C7966">
      <w:pPr>
        <w:spacing w:after="0" w:line="240" w:lineRule="auto"/>
        <w:ind w:firstLine="709"/>
        <w:jc w:val="both"/>
        <w:rPr>
          <w:rFonts w:ascii="Times New Roman" w:hAnsi="Times New Roman"/>
          <w:sz w:val="28"/>
          <w:szCs w:val="28"/>
        </w:rPr>
      </w:pPr>
      <w:r w:rsidRPr="005163B8">
        <w:rPr>
          <w:rFonts w:ascii="Times New Roman" w:hAnsi="Times New Roman"/>
          <w:sz w:val="28"/>
          <w:szCs w:val="28"/>
        </w:rPr>
        <w:t>В соответствии с частью 3 статьи 28 и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поселения Михайлово-Ярцевское в городе Москве</w:t>
      </w:r>
      <w:r w:rsidR="00000777">
        <w:rPr>
          <w:rFonts w:ascii="Times New Roman" w:hAnsi="Times New Roman"/>
          <w:sz w:val="28"/>
          <w:szCs w:val="28"/>
        </w:rPr>
        <w:t>,</w:t>
      </w:r>
      <w:r w:rsidRPr="005163B8">
        <w:rPr>
          <w:rFonts w:ascii="Times New Roman" w:hAnsi="Times New Roman"/>
          <w:sz w:val="28"/>
          <w:szCs w:val="28"/>
        </w:rPr>
        <w:t xml:space="preserve"> </w:t>
      </w:r>
    </w:p>
    <w:p w:rsidR="00000777" w:rsidRDefault="00000777" w:rsidP="00000777">
      <w:pPr>
        <w:spacing w:after="0" w:line="240" w:lineRule="auto"/>
        <w:ind w:firstLine="709"/>
        <w:jc w:val="both"/>
        <w:rPr>
          <w:rFonts w:ascii="Times New Roman" w:hAnsi="Times New Roman"/>
          <w:sz w:val="28"/>
          <w:szCs w:val="28"/>
        </w:rPr>
      </w:pPr>
    </w:p>
    <w:p w:rsidR="00000777" w:rsidRPr="00000777" w:rsidRDefault="00000777" w:rsidP="00000777">
      <w:pPr>
        <w:spacing w:after="0" w:line="240" w:lineRule="auto"/>
        <w:ind w:firstLine="709"/>
        <w:jc w:val="both"/>
        <w:rPr>
          <w:rFonts w:ascii="Times New Roman" w:hAnsi="Times New Roman"/>
          <w:sz w:val="28"/>
          <w:szCs w:val="28"/>
        </w:rPr>
      </w:pPr>
      <w:r w:rsidRPr="00000777">
        <w:rPr>
          <w:rFonts w:ascii="Times New Roman" w:hAnsi="Times New Roman"/>
          <w:sz w:val="28"/>
          <w:szCs w:val="28"/>
        </w:rPr>
        <w:t>СОВЕТ ДЕПУТАТОВ ПОСЕЛЕНИЯ МИХАЙЛОВО-ЯРЦЕВСКОЕ</w:t>
      </w:r>
    </w:p>
    <w:p w:rsidR="00000777" w:rsidRPr="00000777" w:rsidRDefault="00000777" w:rsidP="00000777">
      <w:pPr>
        <w:spacing w:after="0" w:line="240" w:lineRule="auto"/>
        <w:ind w:firstLine="709"/>
        <w:jc w:val="both"/>
        <w:rPr>
          <w:rFonts w:ascii="Times New Roman" w:hAnsi="Times New Roman"/>
          <w:sz w:val="28"/>
          <w:szCs w:val="28"/>
        </w:rPr>
      </w:pPr>
    </w:p>
    <w:p w:rsidR="00000777" w:rsidRDefault="00000777" w:rsidP="00000777">
      <w:pPr>
        <w:spacing w:after="0" w:line="240" w:lineRule="auto"/>
        <w:ind w:firstLine="709"/>
        <w:jc w:val="center"/>
        <w:rPr>
          <w:rFonts w:ascii="Times New Roman" w:hAnsi="Times New Roman"/>
          <w:sz w:val="28"/>
          <w:szCs w:val="28"/>
        </w:rPr>
      </w:pPr>
      <w:r w:rsidRPr="00000777">
        <w:rPr>
          <w:rFonts w:ascii="Times New Roman" w:hAnsi="Times New Roman"/>
          <w:sz w:val="28"/>
          <w:szCs w:val="28"/>
        </w:rPr>
        <w:t>РЕШИЛ:</w:t>
      </w:r>
    </w:p>
    <w:p w:rsidR="00000777" w:rsidRDefault="00000777" w:rsidP="00000777">
      <w:pPr>
        <w:spacing w:after="0" w:line="240" w:lineRule="auto"/>
        <w:ind w:firstLine="709"/>
        <w:jc w:val="center"/>
        <w:rPr>
          <w:rFonts w:ascii="Times New Roman" w:hAnsi="Times New Roman"/>
          <w:sz w:val="28"/>
          <w:szCs w:val="28"/>
        </w:rPr>
      </w:pPr>
    </w:p>
    <w:p w:rsidR="006826AA" w:rsidRPr="005163B8" w:rsidRDefault="006826AA" w:rsidP="006826AA">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1. Принять за основу проект решения Совета депутатов поселения </w:t>
      </w:r>
      <w:r w:rsidR="0034558F" w:rsidRPr="005163B8">
        <w:rPr>
          <w:rFonts w:ascii="Times New Roman" w:hAnsi="Times New Roman"/>
          <w:sz w:val="28"/>
          <w:szCs w:val="28"/>
        </w:rPr>
        <w:t xml:space="preserve">Михайлово-Ярцевское </w:t>
      </w:r>
      <w:r w:rsidRPr="005163B8">
        <w:rPr>
          <w:rFonts w:ascii="Times New Roman" w:hAnsi="Times New Roman"/>
          <w:sz w:val="28"/>
          <w:szCs w:val="28"/>
        </w:rPr>
        <w:t>в городе Москве «О внесении изменений и дополнений в Устав поселения</w:t>
      </w:r>
      <w:r w:rsidR="0034558F" w:rsidRPr="005163B8">
        <w:rPr>
          <w:sz w:val="28"/>
          <w:szCs w:val="28"/>
        </w:rPr>
        <w:t xml:space="preserve"> </w:t>
      </w:r>
      <w:r w:rsidR="0034558F" w:rsidRPr="005163B8">
        <w:rPr>
          <w:rFonts w:ascii="Times New Roman" w:hAnsi="Times New Roman"/>
          <w:sz w:val="28"/>
          <w:szCs w:val="28"/>
        </w:rPr>
        <w:t>Михайлово-Ярцевское</w:t>
      </w:r>
      <w:r w:rsidRPr="005163B8">
        <w:rPr>
          <w:rFonts w:ascii="Times New Roman" w:hAnsi="Times New Roman"/>
          <w:sz w:val="28"/>
          <w:szCs w:val="28"/>
        </w:rPr>
        <w:t>» (далее-проект решения) (приложение</w:t>
      </w:r>
      <w:r w:rsidR="0034558F" w:rsidRPr="005163B8">
        <w:rPr>
          <w:rFonts w:ascii="Times New Roman" w:hAnsi="Times New Roman"/>
          <w:sz w:val="28"/>
          <w:szCs w:val="28"/>
        </w:rPr>
        <w:t xml:space="preserve"> </w:t>
      </w:r>
      <w:r w:rsidRPr="005163B8">
        <w:rPr>
          <w:rFonts w:ascii="Times New Roman" w:hAnsi="Times New Roman"/>
          <w:sz w:val="28"/>
          <w:szCs w:val="28"/>
        </w:rPr>
        <w:t>1).</w:t>
      </w:r>
    </w:p>
    <w:p w:rsidR="006826AA" w:rsidRPr="005163B8" w:rsidRDefault="006826AA" w:rsidP="006826AA">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2. Назначить на </w:t>
      </w:r>
      <w:r w:rsidR="00877795">
        <w:rPr>
          <w:rFonts w:ascii="Times New Roman" w:hAnsi="Times New Roman"/>
          <w:sz w:val="28"/>
          <w:szCs w:val="28"/>
        </w:rPr>
        <w:t>25</w:t>
      </w:r>
      <w:r w:rsidR="00344D7E">
        <w:rPr>
          <w:rFonts w:ascii="Times New Roman" w:hAnsi="Times New Roman"/>
          <w:sz w:val="28"/>
          <w:szCs w:val="28"/>
        </w:rPr>
        <w:t xml:space="preserve"> </w:t>
      </w:r>
      <w:r w:rsidR="00877795">
        <w:rPr>
          <w:rFonts w:ascii="Times New Roman" w:hAnsi="Times New Roman"/>
          <w:sz w:val="28"/>
          <w:szCs w:val="28"/>
        </w:rPr>
        <w:t>мая</w:t>
      </w:r>
      <w:r w:rsidRPr="005163B8">
        <w:rPr>
          <w:rFonts w:ascii="Times New Roman" w:hAnsi="Times New Roman"/>
          <w:sz w:val="28"/>
          <w:szCs w:val="28"/>
        </w:rPr>
        <w:t xml:space="preserve"> 202</w:t>
      </w:r>
      <w:r w:rsidR="0034558F" w:rsidRPr="005163B8">
        <w:rPr>
          <w:rFonts w:ascii="Times New Roman" w:hAnsi="Times New Roman"/>
          <w:sz w:val="28"/>
          <w:szCs w:val="28"/>
        </w:rPr>
        <w:t>1</w:t>
      </w:r>
      <w:r w:rsidRPr="005163B8">
        <w:rPr>
          <w:rFonts w:ascii="Times New Roman" w:hAnsi="Times New Roman"/>
          <w:sz w:val="28"/>
          <w:szCs w:val="28"/>
        </w:rPr>
        <w:t xml:space="preserve"> года с 10 ч. 00 мин до 12 ч. 00 мин в помещении №</w:t>
      </w:r>
      <w:r w:rsidR="000342A8">
        <w:rPr>
          <w:rFonts w:ascii="Times New Roman" w:hAnsi="Times New Roman"/>
          <w:sz w:val="28"/>
          <w:szCs w:val="28"/>
        </w:rPr>
        <w:t xml:space="preserve"> 13</w:t>
      </w:r>
      <w:r w:rsidRPr="005163B8">
        <w:rPr>
          <w:rFonts w:ascii="Times New Roman" w:hAnsi="Times New Roman"/>
          <w:sz w:val="28"/>
          <w:szCs w:val="28"/>
        </w:rPr>
        <w:t xml:space="preserve"> администрации поселения</w:t>
      </w:r>
      <w:r w:rsidR="0034558F" w:rsidRPr="005163B8">
        <w:rPr>
          <w:sz w:val="28"/>
          <w:szCs w:val="28"/>
        </w:rPr>
        <w:t xml:space="preserve"> </w:t>
      </w:r>
      <w:r w:rsidR="0034558F" w:rsidRPr="005163B8">
        <w:rPr>
          <w:rFonts w:ascii="Times New Roman" w:hAnsi="Times New Roman"/>
          <w:sz w:val="28"/>
          <w:szCs w:val="28"/>
        </w:rPr>
        <w:t>Михайлово-Ярцевское</w:t>
      </w:r>
      <w:r w:rsidRPr="005163B8">
        <w:rPr>
          <w:rFonts w:ascii="Times New Roman" w:hAnsi="Times New Roman"/>
          <w:sz w:val="28"/>
          <w:szCs w:val="28"/>
        </w:rPr>
        <w:t>, расположенном по адресу: город Москва, поселение</w:t>
      </w:r>
      <w:r w:rsidR="0034558F" w:rsidRPr="005163B8">
        <w:rPr>
          <w:sz w:val="28"/>
          <w:szCs w:val="28"/>
        </w:rPr>
        <w:t xml:space="preserve"> </w:t>
      </w:r>
      <w:r w:rsidR="0034558F" w:rsidRPr="005163B8">
        <w:rPr>
          <w:rFonts w:ascii="Times New Roman" w:hAnsi="Times New Roman"/>
          <w:sz w:val="28"/>
          <w:szCs w:val="28"/>
        </w:rPr>
        <w:t>Михайлово-Ярцевское</w:t>
      </w:r>
      <w:r w:rsidRPr="005163B8">
        <w:rPr>
          <w:rFonts w:ascii="Times New Roman" w:hAnsi="Times New Roman"/>
          <w:sz w:val="28"/>
          <w:szCs w:val="28"/>
        </w:rPr>
        <w:t xml:space="preserve">, </w:t>
      </w:r>
      <w:r w:rsidR="00BF2B59">
        <w:rPr>
          <w:rFonts w:ascii="Times New Roman" w:hAnsi="Times New Roman"/>
          <w:sz w:val="28"/>
          <w:szCs w:val="28"/>
        </w:rPr>
        <w:t>поселок Шишкин Лес, стр. 41</w:t>
      </w:r>
      <w:r w:rsidR="005E292C">
        <w:rPr>
          <w:rFonts w:ascii="Times New Roman" w:hAnsi="Times New Roman"/>
          <w:sz w:val="28"/>
          <w:szCs w:val="28"/>
        </w:rPr>
        <w:t>,</w:t>
      </w:r>
      <w:r w:rsidR="00BF2B59">
        <w:rPr>
          <w:rFonts w:ascii="Times New Roman" w:hAnsi="Times New Roman"/>
          <w:sz w:val="28"/>
          <w:szCs w:val="28"/>
        </w:rPr>
        <w:t xml:space="preserve"> </w:t>
      </w:r>
      <w:r w:rsidRPr="005163B8">
        <w:rPr>
          <w:rFonts w:ascii="Times New Roman" w:hAnsi="Times New Roman"/>
          <w:sz w:val="28"/>
          <w:szCs w:val="28"/>
        </w:rPr>
        <w:t xml:space="preserve">публичные слушания по проекту решения. </w:t>
      </w:r>
    </w:p>
    <w:p w:rsidR="006826AA" w:rsidRPr="005163B8" w:rsidRDefault="006826AA" w:rsidP="006826AA">
      <w:pPr>
        <w:spacing w:after="0" w:line="240" w:lineRule="auto"/>
        <w:ind w:firstLine="709"/>
        <w:jc w:val="both"/>
        <w:rPr>
          <w:rFonts w:ascii="Times New Roman" w:hAnsi="Times New Roman"/>
          <w:sz w:val="28"/>
          <w:szCs w:val="28"/>
        </w:rPr>
      </w:pPr>
      <w:r w:rsidRPr="005163B8">
        <w:rPr>
          <w:rFonts w:ascii="Times New Roman" w:hAnsi="Times New Roman"/>
          <w:sz w:val="28"/>
          <w:szCs w:val="28"/>
        </w:rPr>
        <w:t xml:space="preserve">3. Определить, что прием предложений граждан по проекту решения осуществляется по адресу: город Москва, поселение </w:t>
      </w:r>
      <w:r w:rsidR="0034558F" w:rsidRPr="005163B8">
        <w:rPr>
          <w:rFonts w:ascii="Times New Roman" w:hAnsi="Times New Roman"/>
          <w:sz w:val="28"/>
          <w:szCs w:val="28"/>
        </w:rPr>
        <w:t>Михайлово-Ярцевское</w:t>
      </w:r>
      <w:r w:rsidRPr="005163B8">
        <w:rPr>
          <w:rFonts w:ascii="Times New Roman" w:hAnsi="Times New Roman"/>
          <w:sz w:val="28"/>
          <w:szCs w:val="28"/>
        </w:rPr>
        <w:t xml:space="preserve">, </w:t>
      </w:r>
      <w:r w:rsidR="00BF2B59" w:rsidRPr="00BF2B59">
        <w:rPr>
          <w:rFonts w:ascii="Times New Roman" w:hAnsi="Times New Roman"/>
          <w:sz w:val="28"/>
          <w:szCs w:val="28"/>
        </w:rPr>
        <w:t xml:space="preserve">поселок Шишкин Лес, стр. 41 </w:t>
      </w:r>
      <w:r w:rsidRPr="005163B8">
        <w:rPr>
          <w:rFonts w:ascii="Times New Roman" w:hAnsi="Times New Roman"/>
          <w:sz w:val="28"/>
          <w:szCs w:val="28"/>
        </w:rPr>
        <w:t xml:space="preserve">с </w:t>
      </w:r>
      <w:r w:rsidR="00877795">
        <w:rPr>
          <w:rFonts w:ascii="Times New Roman" w:hAnsi="Times New Roman"/>
          <w:sz w:val="28"/>
          <w:szCs w:val="28"/>
        </w:rPr>
        <w:t>29 апреля</w:t>
      </w:r>
      <w:r w:rsidR="00344D7E">
        <w:rPr>
          <w:rFonts w:ascii="Times New Roman" w:hAnsi="Times New Roman"/>
          <w:sz w:val="28"/>
          <w:szCs w:val="28"/>
        </w:rPr>
        <w:t xml:space="preserve"> </w:t>
      </w:r>
      <w:r w:rsidRPr="005163B8">
        <w:rPr>
          <w:rFonts w:ascii="Times New Roman" w:hAnsi="Times New Roman"/>
          <w:sz w:val="28"/>
          <w:szCs w:val="28"/>
        </w:rPr>
        <w:t>202</w:t>
      </w:r>
      <w:r w:rsidR="00BF2B59">
        <w:rPr>
          <w:rFonts w:ascii="Times New Roman" w:hAnsi="Times New Roman"/>
          <w:sz w:val="28"/>
          <w:szCs w:val="28"/>
        </w:rPr>
        <w:t>1</w:t>
      </w:r>
      <w:r w:rsidRPr="005163B8">
        <w:rPr>
          <w:rFonts w:ascii="Times New Roman" w:hAnsi="Times New Roman"/>
          <w:sz w:val="28"/>
          <w:szCs w:val="28"/>
        </w:rPr>
        <w:t xml:space="preserve"> года по </w:t>
      </w:r>
      <w:r w:rsidR="00877795">
        <w:rPr>
          <w:rFonts w:ascii="Times New Roman" w:hAnsi="Times New Roman"/>
          <w:sz w:val="28"/>
          <w:szCs w:val="28"/>
        </w:rPr>
        <w:t>20</w:t>
      </w:r>
      <w:r w:rsidR="0019663F">
        <w:rPr>
          <w:rFonts w:ascii="Times New Roman" w:hAnsi="Times New Roman"/>
          <w:sz w:val="28"/>
          <w:szCs w:val="28"/>
        </w:rPr>
        <w:t xml:space="preserve"> </w:t>
      </w:r>
      <w:r w:rsidR="00877795">
        <w:rPr>
          <w:rFonts w:ascii="Times New Roman" w:hAnsi="Times New Roman"/>
          <w:sz w:val="28"/>
          <w:szCs w:val="28"/>
        </w:rPr>
        <w:t>мая</w:t>
      </w:r>
      <w:r w:rsidR="0019663F">
        <w:rPr>
          <w:rFonts w:ascii="Times New Roman" w:hAnsi="Times New Roman"/>
          <w:sz w:val="28"/>
          <w:szCs w:val="28"/>
        </w:rPr>
        <w:t xml:space="preserve"> </w:t>
      </w:r>
      <w:r w:rsidRPr="005163B8">
        <w:rPr>
          <w:rFonts w:ascii="Times New Roman" w:hAnsi="Times New Roman"/>
          <w:sz w:val="28"/>
          <w:szCs w:val="28"/>
        </w:rPr>
        <w:t>202</w:t>
      </w:r>
      <w:r w:rsidR="0034558F" w:rsidRPr="005163B8">
        <w:rPr>
          <w:rFonts w:ascii="Times New Roman" w:hAnsi="Times New Roman"/>
          <w:sz w:val="28"/>
          <w:szCs w:val="28"/>
        </w:rPr>
        <w:t>1</w:t>
      </w:r>
      <w:r w:rsidRPr="005163B8">
        <w:rPr>
          <w:rFonts w:ascii="Times New Roman" w:hAnsi="Times New Roman"/>
          <w:sz w:val="28"/>
          <w:szCs w:val="28"/>
        </w:rPr>
        <w:t xml:space="preserve"> года</w:t>
      </w:r>
      <w:r w:rsidR="00344D7E">
        <w:rPr>
          <w:rFonts w:ascii="Times New Roman" w:hAnsi="Times New Roman"/>
          <w:sz w:val="28"/>
          <w:szCs w:val="28"/>
        </w:rPr>
        <w:t xml:space="preserve"> </w:t>
      </w:r>
      <w:r w:rsidR="00344D7E">
        <w:rPr>
          <w:rFonts w:ascii="Times New Roman" w:hAnsi="Times New Roman"/>
          <w:sz w:val="28"/>
          <w:szCs w:val="28"/>
        </w:rPr>
        <w:br/>
      </w:r>
      <w:r w:rsidRPr="005163B8">
        <w:rPr>
          <w:rFonts w:ascii="Times New Roman" w:hAnsi="Times New Roman"/>
          <w:sz w:val="28"/>
          <w:szCs w:val="28"/>
        </w:rPr>
        <w:t xml:space="preserve"> (до 13 ч.00 мин).</w:t>
      </w:r>
    </w:p>
    <w:p w:rsidR="006826AA" w:rsidRPr="005163B8" w:rsidRDefault="006826AA" w:rsidP="006826AA">
      <w:pPr>
        <w:spacing w:after="0" w:line="240" w:lineRule="auto"/>
        <w:ind w:firstLine="709"/>
        <w:jc w:val="both"/>
        <w:rPr>
          <w:rFonts w:ascii="Times New Roman" w:hAnsi="Times New Roman"/>
          <w:sz w:val="28"/>
          <w:szCs w:val="28"/>
        </w:rPr>
      </w:pPr>
      <w:r w:rsidRPr="005163B8">
        <w:rPr>
          <w:rFonts w:ascii="Times New Roman" w:hAnsi="Times New Roman"/>
          <w:sz w:val="28"/>
          <w:szCs w:val="28"/>
        </w:rPr>
        <w:t>Контактное лицо –</w:t>
      </w:r>
      <w:r w:rsidR="003F6FFD">
        <w:rPr>
          <w:rFonts w:ascii="Times New Roman" w:hAnsi="Times New Roman"/>
          <w:sz w:val="28"/>
          <w:szCs w:val="28"/>
        </w:rPr>
        <w:t xml:space="preserve"> </w:t>
      </w:r>
      <w:r w:rsidR="004943C9">
        <w:rPr>
          <w:rFonts w:ascii="Times New Roman" w:hAnsi="Times New Roman"/>
          <w:sz w:val="28"/>
          <w:szCs w:val="28"/>
        </w:rPr>
        <w:t xml:space="preserve">Дорофеева Вероника Арнольдовна </w:t>
      </w:r>
      <w:r w:rsidRPr="004943C9">
        <w:rPr>
          <w:rFonts w:ascii="Times New Roman" w:hAnsi="Times New Roman"/>
          <w:sz w:val="28"/>
          <w:szCs w:val="28"/>
        </w:rPr>
        <w:t xml:space="preserve">8 (495) </w:t>
      </w:r>
      <w:r w:rsidR="004943C9" w:rsidRPr="004943C9">
        <w:rPr>
          <w:rFonts w:ascii="Times New Roman" w:hAnsi="Times New Roman"/>
          <w:sz w:val="28"/>
          <w:szCs w:val="28"/>
        </w:rPr>
        <w:t>850</w:t>
      </w:r>
      <w:r w:rsidRPr="004943C9">
        <w:rPr>
          <w:rFonts w:ascii="Times New Roman" w:hAnsi="Times New Roman"/>
          <w:sz w:val="28"/>
          <w:szCs w:val="28"/>
        </w:rPr>
        <w:t>-</w:t>
      </w:r>
      <w:r w:rsidR="004943C9" w:rsidRPr="004943C9">
        <w:rPr>
          <w:rFonts w:ascii="Times New Roman" w:hAnsi="Times New Roman"/>
          <w:sz w:val="28"/>
          <w:szCs w:val="28"/>
        </w:rPr>
        <w:t>59-62</w:t>
      </w:r>
      <w:r w:rsidRPr="005163B8">
        <w:rPr>
          <w:rFonts w:ascii="Times New Roman" w:hAnsi="Times New Roman"/>
          <w:sz w:val="28"/>
          <w:szCs w:val="28"/>
        </w:rPr>
        <w:t>,</w:t>
      </w:r>
    </w:p>
    <w:p w:rsidR="004943C9" w:rsidRDefault="004943C9" w:rsidP="004943C9">
      <w:pPr>
        <w:spacing w:after="0" w:line="240" w:lineRule="auto"/>
        <w:jc w:val="both"/>
        <w:rPr>
          <w:rFonts w:ascii="Times New Roman" w:hAnsi="Times New Roman"/>
          <w:sz w:val="28"/>
          <w:szCs w:val="28"/>
        </w:rPr>
      </w:pPr>
      <w:r w:rsidRPr="004943C9">
        <w:rPr>
          <w:rFonts w:ascii="Times New Roman" w:hAnsi="Times New Roman"/>
          <w:sz w:val="28"/>
          <w:szCs w:val="28"/>
        </w:rPr>
        <w:t>shishkinadmprnmo@mail.ru</w:t>
      </w:r>
      <w:r w:rsidR="005E292C">
        <w:rPr>
          <w:rFonts w:ascii="Times New Roman" w:hAnsi="Times New Roman"/>
          <w:sz w:val="28"/>
          <w:szCs w:val="28"/>
        </w:rPr>
        <w:t>.</w:t>
      </w:r>
    </w:p>
    <w:p w:rsidR="006826AA" w:rsidRPr="005163B8" w:rsidRDefault="006826AA" w:rsidP="005E2172">
      <w:pPr>
        <w:spacing w:after="0" w:line="240" w:lineRule="auto"/>
        <w:ind w:firstLine="709"/>
        <w:jc w:val="both"/>
        <w:rPr>
          <w:rFonts w:ascii="Times New Roman" w:hAnsi="Times New Roman"/>
          <w:sz w:val="28"/>
          <w:szCs w:val="28"/>
        </w:rPr>
      </w:pPr>
      <w:r w:rsidRPr="005163B8">
        <w:rPr>
          <w:rFonts w:ascii="Times New Roman" w:hAnsi="Times New Roman"/>
          <w:sz w:val="28"/>
          <w:szCs w:val="28"/>
        </w:rPr>
        <w:t>4. 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w:t>
      </w:r>
      <w:r w:rsidR="005E2172">
        <w:rPr>
          <w:rFonts w:ascii="Times New Roman" w:hAnsi="Times New Roman"/>
          <w:sz w:val="28"/>
          <w:szCs w:val="28"/>
        </w:rPr>
        <w:t xml:space="preserve"> и порядок учета</w:t>
      </w:r>
      <w:r w:rsidR="005E2172" w:rsidRPr="005E2172">
        <w:t xml:space="preserve"> </w:t>
      </w:r>
      <w:r w:rsidR="005E2172" w:rsidRPr="005E2172">
        <w:rPr>
          <w:rFonts w:ascii="Times New Roman" w:hAnsi="Times New Roman"/>
          <w:sz w:val="28"/>
          <w:szCs w:val="28"/>
        </w:rPr>
        <w:t>предложений граждан</w:t>
      </w:r>
      <w:r w:rsidR="005E2172">
        <w:rPr>
          <w:rFonts w:ascii="Times New Roman" w:hAnsi="Times New Roman"/>
          <w:sz w:val="28"/>
          <w:szCs w:val="28"/>
        </w:rPr>
        <w:t xml:space="preserve"> </w:t>
      </w:r>
      <w:r w:rsidR="005E2172" w:rsidRPr="005E2172">
        <w:rPr>
          <w:rFonts w:ascii="Times New Roman" w:hAnsi="Times New Roman"/>
          <w:sz w:val="28"/>
          <w:szCs w:val="28"/>
        </w:rPr>
        <w:t>поселения Михайлово-Ярцевское по проекту</w:t>
      </w:r>
      <w:r w:rsidR="005E2172">
        <w:rPr>
          <w:rFonts w:ascii="Times New Roman" w:hAnsi="Times New Roman"/>
          <w:sz w:val="28"/>
          <w:szCs w:val="28"/>
        </w:rPr>
        <w:t xml:space="preserve"> </w:t>
      </w:r>
      <w:r w:rsidR="005E2172" w:rsidRPr="005E2172">
        <w:rPr>
          <w:rFonts w:ascii="Times New Roman" w:hAnsi="Times New Roman"/>
          <w:sz w:val="28"/>
          <w:szCs w:val="28"/>
        </w:rPr>
        <w:t>решения Совета депутатов поселения Михайлово-Ярцевское</w:t>
      </w:r>
      <w:r w:rsidR="005E2172">
        <w:rPr>
          <w:rFonts w:ascii="Times New Roman" w:hAnsi="Times New Roman"/>
          <w:sz w:val="28"/>
          <w:szCs w:val="28"/>
        </w:rPr>
        <w:t xml:space="preserve"> </w:t>
      </w:r>
      <w:r w:rsidR="005E2172" w:rsidRPr="005E2172">
        <w:rPr>
          <w:rFonts w:ascii="Times New Roman" w:hAnsi="Times New Roman"/>
          <w:sz w:val="28"/>
          <w:szCs w:val="28"/>
        </w:rPr>
        <w:t>«О внесении изменений и дополнений в Устав поселения</w:t>
      </w:r>
      <w:r w:rsidR="005E2172">
        <w:rPr>
          <w:rFonts w:ascii="Times New Roman" w:hAnsi="Times New Roman"/>
          <w:sz w:val="28"/>
          <w:szCs w:val="28"/>
        </w:rPr>
        <w:t xml:space="preserve"> </w:t>
      </w:r>
      <w:r w:rsidR="005E2172" w:rsidRPr="005E2172">
        <w:rPr>
          <w:rFonts w:ascii="Times New Roman" w:hAnsi="Times New Roman"/>
          <w:sz w:val="28"/>
          <w:szCs w:val="28"/>
        </w:rPr>
        <w:t>Михайлово-Ярцевское», участия граждан в их обсуждении</w:t>
      </w:r>
      <w:r w:rsidR="005E2172">
        <w:rPr>
          <w:rFonts w:ascii="Times New Roman" w:hAnsi="Times New Roman"/>
          <w:sz w:val="28"/>
          <w:szCs w:val="28"/>
        </w:rPr>
        <w:t xml:space="preserve"> (приложение 3)</w:t>
      </w:r>
      <w:r w:rsidRPr="005163B8">
        <w:rPr>
          <w:rFonts w:ascii="Times New Roman" w:hAnsi="Times New Roman"/>
          <w:sz w:val="28"/>
          <w:szCs w:val="28"/>
        </w:rPr>
        <w:t>.</w:t>
      </w:r>
    </w:p>
    <w:p w:rsidR="006826AA" w:rsidRPr="005163B8" w:rsidRDefault="006826AA" w:rsidP="006826AA">
      <w:pPr>
        <w:spacing w:after="0" w:line="240" w:lineRule="auto"/>
        <w:ind w:firstLine="709"/>
        <w:jc w:val="both"/>
        <w:rPr>
          <w:rFonts w:ascii="Times New Roman" w:hAnsi="Times New Roman"/>
          <w:sz w:val="28"/>
          <w:szCs w:val="28"/>
        </w:rPr>
      </w:pPr>
      <w:r w:rsidRPr="005163B8">
        <w:rPr>
          <w:rFonts w:ascii="Times New Roman" w:hAnsi="Times New Roman"/>
          <w:sz w:val="28"/>
          <w:szCs w:val="28"/>
        </w:rPr>
        <w:t>5. Опубликовать в бюллетене «Московский муниципальный вестник»:</w:t>
      </w:r>
    </w:p>
    <w:p w:rsidR="005E292C" w:rsidRDefault="00FA4214" w:rsidP="006826A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6826AA" w:rsidRPr="005163B8">
        <w:rPr>
          <w:rFonts w:ascii="Times New Roman" w:hAnsi="Times New Roman"/>
          <w:sz w:val="28"/>
          <w:szCs w:val="28"/>
        </w:rPr>
        <w:t>настоящее решение</w:t>
      </w:r>
      <w:r w:rsidR="00AF2EDE">
        <w:rPr>
          <w:rFonts w:ascii="Times New Roman" w:hAnsi="Times New Roman"/>
          <w:sz w:val="28"/>
          <w:szCs w:val="28"/>
        </w:rPr>
        <w:t>;</w:t>
      </w:r>
    </w:p>
    <w:p w:rsidR="0019663F" w:rsidRPr="005163B8" w:rsidRDefault="0019663F" w:rsidP="005E292C">
      <w:pPr>
        <w:spacing w:after="0" w:line="240" w:lineRule="auto"/>
        <w:ind w:firstLine="708"/>
        <w:jc w:val="both"/>
        <w:rPr>
          <w:rFonts w:ascii="Times New Roman" w:hAnsi="Times New Roman"/>
          <w:sz w:val="28"/>
          <w:szCs w:val="28"/>
        </w:rPr>
      </w:pPr>
      <w:r>
        <w:rPr>
          <w:rFonts w:ascii="Times New Roman" w:hAnsi="Times New Roman"/>
          <w:sz w:val="28"/>
          <w:szCs w:val="28"/>
        </w:rPr>
        <w:t>-</w:t>
      </w:r>
      <w:r w:rsidRPr="0019663F">
        <w:t xml:space="preserve"> </w:t>
      </w:r>
      <w:r w:rsidRPr="0019663F">
        <w:rPr>
          <w:rFonts w:ascii="Times New Roman" w:hAnsi="Times New Roman"/>
          <w:sz w:val="28"/>
          <w:szCs w:val="28"/>
        </w:rPr>
        <w:t>Порядок организации и проведения публичных слушаний в поселении Михайлово-Ярцевское в городе Москве, утвержденный решением Совета депутатов поселения Михайлово-Ярцевское в городе Москве от 19.05.2016 № 1/8</w:t>
      </w:r>
      <w:r w:rsidR="00AF2EDE">
        <w:rPr>
          <w:rFonts w:ascii="Times New Roman" w:hAnsi="Times New Roman"/>
          <w:sz w:val="28"/>
          <w:szCs w:val="28"/>
        </w:rPr>
        <w:t>,</w:t>
      </w:r>
      <w:r w:rsidR="005E2172">
        <w:rPr>
          <w:rFonts w:ascii="Times New Roman" w:hAnsi="Times New Roman"/>
          <w:sz w:val="28"/>
          <w:szCs w:val="28"/>
        </w:rPr>
        <w:t xml:space="preserve"> (приложение 4)</w:t>
      </w:r>
      <w:r w:rsidRPr="0019663F">
        <w:rPr>
          <w:rFonts w:ascii="Times New Roman" w:hAnsi="Times New Roman"/>
          <w:sz w:val="28"/>
          <w:szCs w:val="28"/>
        </w:rPr>
        <w:t>.</w:t>
      </w:r>
    </w:p>
    <w:p w:rsidR="006826AA" w:rsidRPr="005163B8" w:rsidRDefault="004943C9" w:rsidP="006826AA">
      <w:pPr>
        <w:spacing w:after="0" w:line="240" w:lineRule="auto"/>
        <w:ind w:firstLine="709"/>
        <w:jc w:val="both"/>
        <w:rPr>
          <w:rFonts w:ascii="Times New Roman" w:hAnsi="Times New Roman"/>
          <w:sz w:val="28"/>
          <w:szCs w:val="28"/>
        </w:rPr>
      </w:pPr>
      <w:r>
        <w:rPr>
          <w:rFonts w:ascii="Times New Roman" w:hAnsi="Times New Roman"/>
          <w:sz w:val="28"/>
          <w:szCs w:val="28"/>
        </w:rPr>
        <w:t>6</w:t>
      </w:r>
      <w:r w:rsidR="006826AA" w:rsidRPr="005163B8">
        <w:rPr>
          <w:rFonts w:ascii="Times New Roman" w:hAnsi="Times New Roman"/>
          <w:sz w:val="28"/>
          <w:szCs w:val="28"/>
        </w:rPr>
        <w:t>. Настоящее решение вступает в силу со дня его опубликования.</w:t>
      </w:r>
    </w:p>
    <w:p w:rsidR="006826AA" w:rsidRPr="005163B8" w:rsidRDefault="004943C9" w:rsidP="006826AA">
      <w:pPr>
        <w:spacing w:after="0" w:line="240" w:lineRule="auto"/>
        <w:ind w:firstLine="709"/>
        <w:jc w:val="both"/>
        <w:rPr>
          <w:rFonts w:ascii="Times New Roman" w:hAnsi="Times New Roman"/>
          <w:sz w:val="28"/>
          <w:szCs w:val="28"/>
        </w:rPr>
      </w:pPr>
      <w:r>
        <w:rPr>
          <w:rFonts w:ascii="Times New Roman" w:hAnsi="Times New Roman"/>
          <w:sz w:val="28"/>
          <w:szCs w:val="28"/>
        </w:rPr>
        <w:t>7</w:t>
      </w:r>
      <w:r w:rsidR="006826AA" w:rsidRPr="005163B8">
        <w:rPr>
          <w:rFonts w:ascii="Times New Roman" w:hAnsi="Times New Roman"/>
          <w:sz w:val="28"/>
          <w:szCs w:val="28"/>
        </w:rPr>
        <w:t xml:space="preserve">. Контроль за </w:t>
      </w:r>
      <w:r w:rsidR="00AF2EDE">
        <w:rPr>
          <w:rFonts w:ascii="Times New Roman" w:hAnsi="Times New Roman"/>
          <w:sz w:val="28"/>
          <w:szCs w:val="28"/>
        </w:rPr>
        <w:t>вы</w:t>
      </w:r>
      <w:r w:rsidR="006826AA" w:rsidRPr="005163B8">
        <w:rPr>
          <w:rFonts w:ascii="Times New Roman" w:hAnsi="Times New Roman"/>
          <w:sz w:val="28"/>
          <w:szCs w:val="28"/>
        </w:rPr>
        <w:t xml:space="preserve">полнением настоящего решения </w:t>
      </w:r>
      <w:r w:rsidR="00AF2EDE">
        <w:rPr>
          <w:rFonts w:ascii="Times New Roman" w:hAnsi="Times New Roman"/>
          <w:sz w:val="28"/>
          <w:szCs w:val="28"/>
        </w:rPr>
        <w:t>возложить на главу поселения Михайлово-Ярцевское Г.К.Загорского.</w:t>
      </w:r>
    </w:p>
    <w:p w:rsidR="006F6406" w:rsidRDefault="00AF2EDE" w:rsidP="006826AA">
      <w:pPr>
        <w:spacing w:after="0" w:line="240" w:lineRule="auto"/>
        <w:ind w:firstLine="709"/>
        <w:jc w:val="both"/>
        <w:rPr>
          <w:rFonts w:ascii="Times New Roman" w:hAnsi="Times New Roman"/>
          <w:sz w:val="32"/>
          <w:szCs w:val="32"/>
        </w:rPr>
      </w:pPr>
      <w:r>
        <w:rPr>
          <w:rFonts w:ascii="Times New Roman" w:hAnsi="Times New Roman"/>
          <w:sz w:val="32"/>
          <w:szCs w:val="32"/>
        </w:rPr>
        <w:t xml:space="preserve"> </w:t>
      </w:r>
    </w:p>
    <w:p w:rsidR="006F6406" w:rsidRDefault="006F6406" w:rsidP="006826AA">
      <w:pPr>
        <w:spacing w:after="0" w:line="240" w:lineRule="auto"/>
        <w:ind w:firstLine="709"/>
        <w:jc w:val="both"/>
        <w:rPr>
          <w:rFonts w:ascii="Times New Roman" w:hAnsi="Times New Roman"/>
          <w:sz w:val="32"/>
          <w:szCs w:val="32"/>
        </w:rPr>
      </w:pPr>
    </w:p>
    <w:p w:rsidR="006C5C42" w:rsidRPr="00DD7487" w:rsidRDefault="006C5C42" w:rsidP="006826AA">
      <w:pPr>
        <w:spacing w:after="0" w:line="240" w:lineRule="auto"/>
        <w:ind w:firstLine="709"/>
        <w:jc w:val="both"/>
        <w:rPr>
          <w:rFonts w:ascii="Times New Roman" w:hAnsi="Times New Roman"/>
          <w:sz w:val="32"/>
          <w:szCs w:val="32"/>
        </w:rPr>
      </w:pPr>
    </w:p>
    <w:p w:rsidR="006826AA" w:rsidRPr="00CB0D69" w:rsidRDefault="00EC4B8B" w:rsidP="00BF2B59">
      <w:pPr>
        <w:spacing w:after="0" w:line="240" w:lineRule="auto"/>
        <w:jc w:val="both"/>
        <w:rPr>
          <w:rFonts w:ascii="Arial" w:hAnsi="Arial" w:cs="Arial"/>
          <w:sz w:val="28"/>
          <w:szCs w:val="28"/>
        </w:rPr>
      </w:pPr>
      <w:r>
        <w:rPr>
          <w:rFonts w:ascii="Times New Roman" w:hAnsi="Times New Roman"/>
          <w:sz w:val="28"/>
          <w:szCs w:val="28"/>
        </w:rPr>
        <w:tab/>
      </w:r>
      <w:r w:rsidR="006826AA" w:rsidRPr="00CB0D69">
        <w:rPr>
          <w:rFonts w:ascii="Times New Roman" w:hAnsi="Times New Roman"/>
          <w:sz w:val="28"/>
          <w:szCs w:val="28"/>
        </w:rPr>
        <w:t>Глава поселения</w:t>
      </w:r>
      <w:r w:rsidR="005163B8" w:rsidRPr="00CB0D69">
        <w:rPr>
          <w:rFonts w:ascii="Times New Roman" w:hAnsi="Times New Roman"/>
          <w:sz w:val="28"/>
          <w:szCs w:val="28"/>
        </w:rPr>
        <w:t xml:space="preserve"> </w:t>
      </w:r>
      <w:r w:rsidR="0034558F" w:rsidRPr="00CB0D69">
        <w:rPr>
          <w:rFonts w:ascii="Times New Roman" w:hAnsi="Times New Roman"/>
          <w:sz w:val="28"/>
          <w:szCs w:val="28"/>
        </w:rPr>
        <w:tab/>
      </w:r>
      <w:r w:rsidR="0034558F" w:rsidRPr="00CB0D69">
        <w:rPr>
          <w:rFonts w:ascii="Times New Roman" w:hAnsi="Times New Roman"/>
          <w:sz w:val="28"/>
          <w:szCs w:val="28"/>
        </w:rPr>
        <w:tab/>
      </w:r>
      <w:r>
        <w:rPr>
          <w:rFonts w:ascii="Times New Roman" w:hAnsi="Times New Roman"/>
          <w:sz w:val="28"/>
          <w:szCs w:val="28"/>
        </w:rPr>
        <w:t xml:space="preserve">                                          </w:t>
      </w:r>
      <w:r w:rsidR="00BF2B59" w:rsidRPr="00CB0D69">
        <w:rPr>
          <w:rFonts w:ascii="Times New Roman" w:hAnsi="Times New Roman"/>
          <w:sz w:val="28"/>
          <w:szCs w:val="28"/>
        </w:rPr>
        <w:tab/>
      </w:r>
      <w:r w:rsidR="001425C9" w:rsidRPr="00CB0D69">
        <w:rPr>
          <w:rFonts w:ascii="Times New Roman" w:hAnsi="Times New Roman"/>
          <w:sz w:val="28"/>
          <w:szCs w:val="28"/>
        </w:rPr>
        <w:t xml:space="preserve">  </w:t>
      </w:r>
      <w:r w:rsidR="00BF2B59" w:rsidRPr="00CB0D69">
        <w:rPr>
          <w:rFonts w:ascii="Times New Roman" w:hAnsi="Times New Roman"/>
          <w:sz w:val="28"/>
          <w:szCs w:val="28"/>
        </w:rPr>
        <w:t>Г.К.</w:t>
      </w:r>
      <w:r w:rsidR="00CB0D69" w:rsidRPr="00CB0D69">
        <w:rPr>
          <w:rFonts w:ascii="Times New Roman" w:hAnsi="Times New Roman"/>
          <w:sz w:val="28"/>
          <w:szCs w:val="28"/>
        </w:rPr>
        <w:t xml:space="preserve"> </w:t>
      </w:r>
      <w:r w:rsidR="00BF2B59" w:rsidRPr="00CB0D69">
        <w:rPr>
          <w:rFonts w:ascii="Times New Roman" w:hAnsi="Times New Roman"/>
          <w:sz w:val="28"/>
          <w:szCs w:val="28"/>
        </w:rPr>
        <w:t>Загорский</w:t>
      </w:r>
    </w:p>
    <w:p w:rsidR="00BE6D0D" w:rsidRPr="00BF2B59" w:rsidRDefault="00BE6D0D" w:rsidP="00161CB3">
      <w:pPr>
        <w:pStyle w:val="ConsPlusTitle"/>
        <w:jc w:val="center"/>
        <w:outlineLvl w:val="0"/>
        <w:rPr>
          <w:b w:val="0"/>
        </w:rPr>
      </w:pPr>
      <w:r w:rsidRPr="00BF2B59">
        <w:rPr>
          <w:b w:val="0"/>
        </w:rPr>
        <w:t xml:space="preserve">                  </w:t>
      </w:r>
      <w:r w:rsidR="00DB2D85" w:rsidRPr="00BF2B59">
        <w:rPr>
          <w:b w:val="0"/>
        </w:rPr>
        <w:t xml:space="preserve">                           </w:t>
      </w:r>
    </w:p>
    <w:p w:rsidR="00BE6D0D" w:rsidRPr="00BF2B59" w:rsidRDefault="00BE6D0D" w:rsidP="00BE6D0D">
      <w:pPr>
        <w:pStyle w:val="ConsPlusTitle"/>
        <w:jc w:val="center"/>
        <w:outlineLvl w:val="0"/>
        <w:rPr>
          <w:b w:val="0"/>
        </w:rPr>
      </w:pPr>
    </w:p>
    <w:p w:rsidR="00BE6D0D" w:rsidRPr="00BF2B59" w:rsidRDefault="00BE6D0D" w:rsidP="00BE6D0D">
      <w:pPr>
        <w:pStyle w:val="ConsPlusTitle"/>
        <w:jc w:val="center"/>
        <w:outlineLvl w:val="0"/>
        <w:rPr>
          <w:b w:val="0"/>
        </w:rPr>
      </w:pPr>
    </w:p>
    <w:p w:rsidR="00BE6D0D" w:rsidRPr="00BF2B59" w:rsidRDefault="00BE6D0D" w:rsidP="00BE6D0D">
      <w:pPr>
        <w:pStyle w:val="ConsPlusTitle"/>
        <w:jc w:val="center"/>
        <w:outlineLvl w:val="0"/>
        <w:rPr>
          <w:b w:val="0"/>
        </w:rPr>
      </w:pPr>
    </w:p>
    <w:p w:rsidR="00BE6D0D" w:rsidRPr="00BF2B59" w:rsidRDefault="00BE6D0D" w:rsidP="00BE6D0D">
      <w:pPr>
        <w:pStyle w:val="ConsPlusTitle"/>
        <w:jc w:val="center"/>
        <w:outlineLvl w:val="0"/>
        <w:rPr>
          <w:b w:val="0"/>
        </w:rPr>
      </w:pPr>
    </w:p>
    <w:p w:rsidR="0019663F" w:rsidRDefault="00161CB3" w:rsidP="00161CB3">
      <w:pPr>
        <w:pStyle w:val="ConsPlusTitle"/>
        <w:tabs>
          <w:tab w:val="left" w:pos="6315"/>
        </w:tabs>
        <w:outlineLvl w:val="0"/>
        <w:rPr>
          <w:b w:val="0"/>
        </w:rPr>
      </w:pPr>
      <w:r w:rsidRPr="00BF2B59">
        <w:rPr>
          <w:b w:val="0"/>
        </w:rPr>
        <w:tab/>
      </w:r>
      <w:r w:rsidR="00DD7487">
        <w:rPr>
          <w:b w:val="0"/>
        </w:rPr>
        <w:tab/>
      </w:r>
      <w:r w:rsidR="00DD7487">
        <w:rPr>
          <w:b w:val="0"/>
        </w:rPr>
        <w:tab/>
      </w: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5E292C" w:rsidRDefault="005E292C" w:rsidP="00161CB3">
      <w:pPr>
        <w:pStyle w:val="ConsPlusTitle"/>
        <w:tabs>
          <w:tab w:val="left" w:pos="6315"/>
        </w:tabs>
        <w:outlineLvl w:val="0"/>
        <w:rPr>
          <w:b w:val="0"/>
        </w:rPr>
      </w:pPr>
    </w:p>
    <w:p w:rsidR="005E292C" w:rsidRDefault="005E292C" w:rsidP="00161CB3">
      <w:pPr>
        <w:pStyle w:val="ConsPlusTitle"/>
        <w:tabs>
          <w:tab w:val="left" w:pos="6315"/>
        </w:tabs>
        <w:outlineLvl w:val="0"/>
        <w:rPr>
          <w:b w:val="0"/>
        </w:rPr>
      </w:pPr>
    </w:p>
    <w:p w:rsidR="005E292C" w:rsidRDefault="005E292C" w:rsidP="00161CB3">
      <w:pPr>
        <w:pStyle w:val="ConsPlusTitle"/>
        <w:tabs>
          <w:tab w:val="left" w:pos="6315"/>
        </w:tabs>
        <w:outlineLvl w:val="0"/>
        <w:rPr>
          <w:b w:val="0"/>
        </w:rPr>
      </w:pPr>
    </w:p>
    <w:p w:rsidR="005E292C" w:rsidRDefault="005E292C"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r w:rsidRPr="00BF2B59">
        <w:rPr>
          <w:b w:val="0"/>
          <w:noProof/>
        </w:rPr>
        <mc:AlternateContent>
          <mc:Choice Requires="wps">
            <w:drawing>
              <wp:anchor distT="0" distB="0" distL="114300" distR="114300" simplePos="0" relativeHeight="251661312" behindDoc="0" locked="0" layoutInCell="1" allowOverlap="1" wp14:anchorId="0CC179E5" wp14:editId="756DF8B1">
                <wp:simplePos x="0" y="0"/>
                <wp:positionH relativeFrom="column">
                  <wp:posOffset>3309620</wp:posOffset>
                </wp:positionH>
                <wp:positionV relativeFrom="paragraph">
                  <wp:posOffset>-167640</wp:posOffset>
                </wp:positionV>
                <wp:extent cx="2924175" cy="80962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09625"/>
                        </a:xfrm>
                        <a:prstGeom prst="rect">
                          <a:avLst/>
                        </a:prstGeom>
                        <a:solidFill>
                          <a:srgbClr val="FFFFFF"/>
                        </a:solidFill>
                        <a:ln w="9525">
                          <a:solidFill>
                            <a:schemeClr val="bg1"/>
                          </a:solidFill>
                          <a:miter lim="800000"/>
                          <a:headEnd/>
                          <a:tailEnd/>
                        </a:ln>
                      </wps:spPr>
                      <wps:txbx>
                        <w:txbxContent>
                          <w:p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Приложение </w:t>
                            </w:r>
                            <w:r w:rsidR="0019663F">
                              <w:rPr>
                                <w:rFonts w:ascii="Times New Roman" w:hAnsi="Times New Roman"/>
                                <w:sz w:val="24"/>
                                <w:szCs w:val="24"/>
                              </w:rPr>
                              <w:t>1</w:t>
                            </w:r>
                          </w:p>
                          <w:p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к решению Совета депутатов </w:t>
                            </w:r>
                          </w:p>
                          <w:p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поселения Михайлово-Ярцевское </w:t>
                            </w:r>
                          </w:p>
                          <w:p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в городе Москве от </w:t>
                            </w:r>
                            <w:r w:rsidR="006F6406">
                              <w:rPr>
                                <w:rFonts w:ascii="Times New Roman" w:hAnsi="Times New Roman"/>
                                <w:sz w:val="24"/>
                                <w:szCs w:val="24"/>
                              </w:rPr>
                              <w:t>15.04.2021</w:t>
                            </w:r>
                            <w:r w:rsidRPr="001E77B2">
                              <w:rPr>
                                <w:rFonts w:ascii="Times New Roman" w:hAnsi="Times New Roman"/>
                                <w:sz w:val="24"/>
                                <w:szCs w:val="24"/>
                              </w:rPr>
                              <w:t xml:space="preserve"> №</w:t>
                            </w:r>
                            <w:r w:rsidR="006F6406">
                              <w:rPr>
                                <w:rFonts w:ascii="Times New Roman" w:hAnsi="Times New Roman"/>
                                <w:sz w:val="24"/>
                                <w:szCs w:val="24"/>
                              </w:rPr>
                              <w:t>1</w:t>
                            </w:r>
                            <w:r w:rsidRPr="001E77B2">
                              <w:rPr>
                                <w:rFonts w:ascii="Times New Roman" w:hAnsi="Times New Roman"/>
                                <w:sz w:val="24"/>
                                <w:szCs w:val="24"/>
                              </w:rPr>
                              <w:t>/</w:t>
                            </w:r>
                            <w:r w:rsidR="006F6406">
                              <w:rPr>
                                <w:rFonts w:ascii="Times New Roman" w:hAnsi="Times New Roman"/>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179E5" id="_x0000_t202" coordsize="21600,21600" o:spt="202" path="m,l,21600r21600,l21600,xe">
                <v:stroke joinstyle="miter"/>
                <v:path gradientshapeok="t" o:connecttype="rect"/>
              </v:shapetype>
              <v:shape id="Надпись 2" o:spid="_x0000_s1026" type="#_x0000_t202" style="position:absolute;margin-left:260.6pt;margin-top:-13.2pt;width:230.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" strokecolor="white [3212]">
                <v:textbox>
                  <w:txbxContent>
                    <w:p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Приложение </w:t>
                      </w:r>
                      <w:r w:rsidR="0019663F">
                        <w:rPr>
                          <w:rFonts w:ascii="Times New Roman" w:hAnsi="Times New Roman"/>
                          <w:sz w:val="24"/>
                          <w:szCs w:val="24"/>
                        </w:rPr>
                        <w:t>1</w:t>
                      </w:r>
                    </w:p>
                    <w:p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к решению Совета депутатов </w:t>
                      </w:r>
                    </w:p>
                    <w:p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поселения Михайлово-Ярцевское </w:t>
                      </w:r>
                    </w:p>
                    <w:p w:rsidR="00161CB3" w:rsidRPr="001E77B2" w:rsidRDefault="00161CB3" w:rsidP="00161CB3">
                      <w:pPr>
                        <w:spacing w:after="0" w:line="240" w:lineRule="auto"/>
                        <w:rPr>
                          <w:rFonts w:ascii="Times New Roman" w:hAnsi="Times New Roman"/>
                          <w:sz w:val="24"/>
                          <w:szCs w:val="24"/>
                        </w:rPr>
                      </w:pPr>
                      <w:r w:rsidRPr="001E77B2">
                        <w:rPr>
                          <w:rFonts w:ascii="Times New Roman" w:hAnsi="Times New Roman"/>
                          <w:sz w:val="24"/>
                          <w:szCs w:val="24"/>
                        </w:rPr>
                        <w:t xml:space="preserve">в городе Москве от </w:t>
                      </w:r>
                      <w:r w:rsidR="006F6406">
                        <w:rPr>
                          <w:rFonts w:ascii="Times New Roman" w:hAnsi="Times New Roman"/>
                          <w:sz w:val="24"/>
                          <w:szCs w:val="24"/>
                        </w:rPr>
                        <w:t>15.04.2021</w:t>
                      </w:r>
                      <w:r w:rsidRPr="001E77B2">
                        <w:rPr>
                          <w:rFonts w:ascii="Times New Roman" w:hAnsi="Times New Roman"/>
                          <w:sz w:val="24"/>
                          <w:szCs w:val="24"/>
                        </w:rPr>
                        <w:t xml:space="preserve"> №</w:t>
                      </w:r>
                      <w:r w:rsidR="006F6406">
                        <w:rPr>
                          <w:rFonts w:ascii="Times New Roman" w:hAnsi="Times New Roman"/>
                          <w:sz w:val="24"/>
                          <w:szCs w:val="24"/>
                        </w:rPr>
                        <w:t>1</w:t>
                      </w:r>
                      <w:r w:rsidRPr="001E77B2">
                        <w:rPr>
                          <w:rFonts w:ascii="Times New Roman" w:hAnsi="Times New Roman"/>
                          <w:sz w:val="24"/>
                          <w:szCs w:val="24"/>
                        </w:rPr>
                        <w:t>/</w:t>
                      </w:r>
                      <w:r w:rsidR="006F6406">
                        <w:rPr>
                          <w:rFonts w:ascii="Times New Roman" w:hAnsi="Times New Roman"/>
                          <w:sz w:val="24"/>
                          <w:szCs w:val="24"/>
                        </w:rPr>
                        <w:t>4</w:t>
                      </w:r>
                    </w:p>
                  </w:txbxContent>
                </v:textbox>
              </v:shape>
            </w:pict>
          </mc:Fallback>
        </mc:AlternateContent>
      </w: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19663F" w:rsidRDefault="0019663F" w:rsidP="00161CB3">
      <w:pPr>
        <w:pStyle w:val="ConsPlusTitle"/>
        <w:tabs>
          <w:tab w:val="left" w:pos="6315"/>
        </w:tabs>
        <w:outlineLvl w:val="0"/>
        <w:rPr>
          <w:b w:val="0"/>
        </w:rPr>
      </w:pPr>
    </w:p>
    <w:p w:rsidR="00BE6D0D" w:rsidRPr="00BF2B59" w:rsidRDefault="0019663F" w:rsidP="00161CB3">
      <w:pPr>
        <w:pStyle w:val="ConsPlusTitle"/>
        <w:tabs>
          <w:tab w:val="left" w:pos="6315"/>
        </w:tabs>
        <w:outlineLvl w:val="0"/>
        <w:rPr>
          <w:b w:val="0"/>
        </w:rPr>
      </w:pPr>
      <w:r>
        <w:rPr>
          <w:b w:val="0"/>
        </w:rPr>
        <w:tab/>
      </w:r>
      <w:r>
        <w:rPr>
          <w:b w:val="0"/>
        </w:rPr>
        <w:tab/>
      </w:r>
      <w:r>
        <w:rPr>
          <w:b w:val="0"/>
        </w:rPr>
        <w:tab/>
      </w:r>
      <w:r>
        <w:rPr>
          <w:b w:val="0"/>
        </w:rPr>
        <w:tab/>
      </w:r>
      <w:r w:rsidR="00161CB3" w:rsidRPr="00BF2B59">
        <w:rPr>
          <w:b w:val="0"/>
        </w:rPr>
        <w:t>Проект</w:t>
      </w:r>
    </w:p>
    <w:p w:rsidR="0019663F" w:rsidRPr="00BF2B59" w:rsidRDefault="0019663F" w:rsidP="0043780F">
      <w:pPr>
        <w:pStyle w:val="ConsPlusTitle"/>
        <w:jc w:val="center"/>
        <w:outlineLvl w:val="0"/>
      </w:pPr>
    </w:p>
    <w:p w:rsidR="0043780F" w:rsidRPr="00BF2B59" w:rsidRDefault="0043780F" w:rsidP="0043780F">
      <w:pPr>
        <w:pStyle w:val="ConsPlusTitle"/>
        <w:jc w:val="center"/>
        <w:outlineLvl w:val="0"/>
      </w:pPr>
      <w:r w:rsidRPr="00BF2B59">
        <w:t>Р Е Ш Е Н И Е</w:t>
      </w:r>
    </w:p>
    <w:p w:rsidR="00407E33" w:rsidRPr="00BF2B59" w:rsidRDefault="00407E33" w:rsidP="0043780F">
      <w:pPr>
        <w:pStyle w:val="ConsPlusTitle"/>
        <w:jc w:val="center"/>
        <w:outlineLvl w:val="0"/>
      </w:pPr>
    </w:p>
    <w:p w:rsidR="00407E33" w:rsidRPr="00BF2B59" w:rsidRDefault="00407E33" w:rsidP="00407E33">
      <w:pPr>
        <w:pStyle w:val="ConsPlusTitle"/>
        <w:jc w:val="both"/>
        <w:outlineLvl w:val="0"/>
      </w:pPr>
    </w:p>
    <w:p w:rsidR="00407E33" w:rsidRPr="00BF2B59" w:rsidRDefault="00407E33" w:rsidP="004C444A">
      <w:pPr>
        <w:pStyle w:val="ConsPlusTitle"/>
        <w:ind w:right="5385"/>
        <w:jc w:val="both"/>
        <w:outlineLvl w:val="0"/>
        <w:rPr>
          <w:b w:val="0"/>
        </w:rPr>
      </w:pPr>
      <w:r w:rsidRPr="00BF2B59">
        <w:rPr>
          <w:b w:val="0"/>
        </w:rPr>
        <w:t>О внесении изменений и дополнений</w:t>
      </w:r>
    </w:p>
    <w:p w:rsidR="00407E33" w:rsidRPr="00BF2B59" w:rsidRDefault="00407E33" w:rsidP="004C444A">
      <w:pPr>
        <w:pStyle w:val="ConsPlusTitle"/>
        <w:ind w:right="5385"/>
        <w:jc w:val="both"/>
        <w:outlineLvl w:val="0"/>
        <w:rPr>
          <w:b w:val="0"/>
        </w:rPr>
      </w:pPr>
      <w:r w:rsidRPr="00BF2B59">
        <w:rPr>
          <w:b w:val="0"/>
        </w:rPr>
        <w:t>в Устав поселения Михайлово-Ярцевское</w:t>
      </w:r>
    </w:p>
    <w:p w:rsidR="00407E33" w:rsidRPr="00BF2B59" w:rsidRDefault="00407E33" w:rsidP="00407E33">
      <w:pPr>
        <w:pStyle w:val="ConsPlusTitle"/>
        <w:jc w:val="both"/>
        <w:outlineLvl w:val="0"/>
        <w:rPr>
          <w:b w:val="0"/>
        </w:rPr>
      </w:pPr>
    </w:p>
    <w:p w:rsidR="00407E33" w:rsidRPr="00BF2B59" w:rsidRDefault="00407E33" w:rsidP="00407E33">
      <w:pPr>
        <w:pStyle w:val="ConsPlusTitle"/>
        <w:jc w:val="both"/>
        <w:outlineLvl w:val="0"/>
        <w:rPr>
          <w:b w:val="0"/>
        </w:rPr>
      </w:pPr>
    </w:p>
    <w:p w:rsidR="00407E33" w:rsidRPr="00BF2B59" w:rsidRDefault="00407E33" w:rsidP="00E629FF">
      <w:pPr>
        <w:pStyle w:val="ConsPlusTitle"/>
        <w:ind w:firstLine="709"/>
        <w:jc w:val="both"/>
        <w:outlineLvl w:val="0"/>
        <w:rPr>
          <w:b w:val="0"/>
        </w:rPr>
      </w:pPr>
      <w:r w:rsidRPr="00BF2B59">
        <w:rPr>
          <w:b w:val="0"/>
        </w:rPr>
        <w:t>В целях приведения Устава поселения Михайлово-Ярцевск</w:t>
      </w:r>
      <w:r w:rsidR="00161CB3" w:rsidRPr="00BF2B59">
        <w:rPr>
          <w:b w:val="0"/>
        </w:rPr>
        <w:t>ое в соответствие с Федеральным законом</w:t>
      </w:r>
      <w:r w:rsidRPr="00BF2B59">
        <w:rPr>
          <w:b w:val="0"/>
        </w:rPr>
        <w:t xml:space="preserve"> от </w:t>
      </w:r>
      <w:r w:rsidR="00161CB3" w:rsidRPr="00BF2B59">
        <w:rPr>
          <w:b w:val="0"/>
        </w:rPr>
        <w:t>0</w:t>
      </w:r>
      <w:r w:rsidRPr="00BF2B59">
        <w:rPr>
          <w:b w:val="0"/>
        </w:rPr>
        <w:t>6</w:t>
      </w:r>
      <w:r w:rsidR="00161CB3" w:rsidRPr="00BF2B59">
        <w:rPr>
          <w:b w:val="0"/>
        </w:rPr>
        <w:t>.10.</w:t>
      </w:r>
      <w:r w:rsidRPr="00BF2B59">
        <w:rPr>
          <w:b w:val="0"/>
        </w:rPr>
        <w:t xml:space="preserve">2003 №131-ФЗ «Об общих принципах организации местного самоуправления в Российской Федерации» и Законом города Москвы от </w:t>
      </w:r>
      <w:r w:rsidR="00161CB3" w:rsidRPr="00BF2B59">
        <w:rPr>
          <w:b w:val="0"/>
        </w:rPr>
        <w:t>0</w:t>
      </w:r>
      <w:r w:rsidRPr="00BF2B59">
        <w:rPr>
          <w:b w:val="0"/>
        </w:rPr>
        <w:t>6</w:t>
      </w:r>
      <w:r w:rsidR="00161CB3" w:rsidRPr="00BF2B59">
        <w:rPr>
          <w:b w:val="0"/>
        </w:rPr>
        <w:t>.11.</w:t>
      </w:r>
      <w:r w:rsidRPr="00BF2B59">
        <w:rPr>
          <w:b w:val="0"/>
        </w:rPr>
        <w:t>2002 №56 «Об организации местного самоуправления в городе Москве»,</w:t>
      </w:r>
    </w:p>
    <w:p w:rsidR="00407E33" w:rsidRPr="00BF2B59" w:rsidRDefault="00407E33" w:rsidP="00407E33">
      <w:pPr>
        <w:pStyle w:val="ConsPlusTitle"/>
        <w:jc w:val="both"/>
        <w:outlineLvl w:val="0"/>
        <w:rPr>
          <w:b w:val="0"/>
        </w:rPr>
      </w:pPr>
    </w:p>
    <w:p w:rsidR="00407E33" w:rsidRPr="00BF2B59" w:rsidRDefault="00407E33" w:rsidP="00407E33">
      <w:pPr>
        <w:pStyle w:val="ConsPlusTitle"/>
        <w:jc w:val="center"/>
        <w:outlineLvl w:val="0"/>
        <w:rPr>
          <w:b w:val="0"/>
        </w:rPr>
      </w:pPr>
      <w:r w:rsidRPr="00BF2B59">
        <w:rPr>
          <w:b w:val="0"/>
        </w:rPr>
        <w:t xml:space="preserve">Совет депутатов поселения Михайлово-Ярцевское </w:t>
      </w:r>
    </w:p>
    <w:p w:rsidR="00407E33" w:rsidRPr="00BF2B59" w:rsidRDefault="00407E33" w:rsidP="00407E33">
      <w:pPr>
        <w:pStyle w:val="ConsPlusTitle"/>
        <w:jc w:val="center"/>
        <w:outlineLvl w:val="0"/>
        <w:rPr>
          <w:b w:val="0"/>
        </w:rPr>
      </w:pPr>
    </w:p>
    <w:p w:rsidR="00407E33" w:rsidRPr="00BF2B59" w:rsidRDefault="00407E33" w:rsidP="00407E33">
      <w:pPr>
        <w:pStyle w:val="ConsPlusTitle"/>
        <w:jc w:val="center"/>
        <w:outlineLvl w:val="0"/>
        <w:rPr>
          <w:b w:val="0"/>
        </w:rPr>
      </w:pPr>
      <w:r w:rsidRPr="00BF2B59">
        <w:rPr>
          <w:b w:val="0"/>
        </w:rPr>
        <w:t>РЕШИЛ:</w:t>
      </w:r>
    </w:p>
    <w:p w:rsidR="00407E33" w:rsidRPr="00BF2B59" w:rsidRDefault="00407E33" w:rsidP="00407E33">
      <w:pPr>
        <w:pStyle w:val="ConsPlusTitle"/>
        <w:jc w:val="both"/>
        <w:outlineLvl w:val="0"/>
        <w:rPr>
          <w:b w:val="0"/>
        </w:rPr>
      </w:pPr>
    </w:p>
    <w:p w:rsidR="00407E33" w:rsidRDefault="00407E33" w:rsidP="00407E33">
      <w:pPr>
        <w:pStyle w:val="ConsPlusTitle"/>
        <w:ind w:firstLine="708"/>
        <w:jc w:val="both"/>
        <w:outlineLvl w:val="0"/>
        <w:rPr>
          <w:b w:val="0"/>
        </w:rPr>
      </w:pPr>
      <w:r w:rsidRPr="00BF2B59">
        <w:rPr>
          <w:b w:val="0"/>
        </w:rPr>
        <w:t>1. Внести в Устав поселения Михайлово-Ярцевское следующие изменения и дополнения:</w:t>
      </w:r>
    </w:p>
    <w:p w:rsidR="007F2527" w:rsidRDefault="007F2527" w:rsidP="005A2697">
      <w:pPr>
        <w:pStyle w:val="ConsPlusTitle"/>
        <w:ind w:firstLine="708"/>
        <w:jc w:val="both"/>
        <w:outlineLvl w:val="0"/>
        <w:rPr>
          <w:b w:val="0"/>
        </w:rPr>
      </w:pPr>
      <w:r w:rsidRPr="00BF2B59">
        <w:rPr>
          <w:b w:val="0"/>
        </w:rPr>
        <w:t>1</w:t>
      </w:r>
      <w:r w:rsidR="00AF2EDE">
        <w:rPr>
          <w:b w:val="0"/>
        </w:rPr>
        <w:t>.</w:t>
      </w:r>
      <w:r w:rsidRPr="00BF2B59">
        <w:rPr>
          <w:b w:val="0"/>
        </w:rPr>
        <w:t xml:space="preserve"> </w:t>
      </w:r>
      <w:r w:rsidR="005A2697">
        <w:rPr>
          <w:b w:val="0"/>
        </w:rPr>
        <w:t xml:space="preserve">подпункт 1 </w:t>
      </w:r>
      <w:r w:rsidRPr="00BF2B59">
        <w:rPr>
          <w:b w:val="0"/>
        </w:rPr>
        <w:t>пункт</w:t>
      </w:r>
      <w:r w:rsidR="005A2697">
        <w:rPr>
          <w:b w:val="0"/>
        </w:rPr>
        <w:t>а</w:t>
      </w:r>
      <w:r w:rsidRPr="00BF2B59">
        <w:rPr>
          <w:b w:val="0"/>
        </w:rPr>
        <w:t xml:space="preserve"> 2 статьи 3 </w:t>
      </w:r>
      <w:r w:rsidR="005A2697" w:rsidRPr="005A2697">
        <w:rPr>
          <w:b w:val="0"/>
        </w:rPr>
        <w:t>изложить в следующей редакции</w:t>
      </w:r>
      <w:r w:rsidR="005A2697">
        <w:rPr>
          <w:b w:val="0"/>
        </w:rPr>
        <w:t>:</w:t>
      </w:r>
    </w:p>
    <w:p w:rsidR="005A2697" w:rsidRPr="00566EE2" w:rsidRDefault="0014113F" w:rsidP="005A2697">
      <w:pPr>
        <w:pStyle w:val="ConsPlusTitle"/>
        <w:ind w:firstLine="708"/>
        <w:jc w:val="both"/>
        <w:outlineLvl w:val="0"/>
        <w:rPr>
          <w:b w:val="0"/>
        </w:rPr>
      </w:pPr>
      <w:r w:rsidRPr="00566EE2">
        <w:rPr>
          <w:b w:val="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00AF2EDE">
        <w:rPr>
          <w:b w:val="0"/>
        </w:rPr>
        <w:t>»;</w:t>
      </w:r>
    </w:p>
    <w:p w:rsidR="00AF2EDE" w:rsidRPr="00566EE2" w:rsidRDefault="0014113F" w:rsidP="00AF2EDE">
      <w:pPr>
        <w:pStyle w:val="ConsPlusTitle"/>
        <w:ind w:firstLine="708"/>
        <w:jc w:val="both"/>
        <w:outlineLvl w:val="0"/>
        <w:rPr>
          <w:b w:val="0"/>
        </w:rPr>
      </w:pPr>
      <w:r w:rsidRPr="00566EE2">
        <w:rPr>
          <w:b w:val="0"/>
        </w:rPr>
        <w:t>2</w:t>
      </w:r>
      <w:r w:rsidR="00AF2EDE">
        <w:rPr>
          <w:b w:val="0"/>
        </w:rPr>
        <w:t>.</w:t>
      </w:r>
      <w:r w:rsidRPr="00566EE2">
        <w:rPr>
          <w:b w:val="0"/>
        </w:rPr>
        <w:t xml:space="preserve"> </w:t>
      </w:r>
      <w:r w:rsidR="00AF2EDE" w:rsidRPr="00566EE2">
        <w:rPr>
          <w:b w:val="0"/>
        </w:rPr>
        <w:t>статью 25 изложить в следующей редакции:</w:t>
      </w:r>
    </w:p>
    <w:p w:rsidR="00AF2EDE" w:rsidRPr="001E77B2" w:rsidRDefault="00AF2EDE" w:rsidP="00AF2EDE">
      <w:pPr>
        <w:pStyle w:val="ConsPlusTitle"/>
        <w:ind w:firstLine="708"/>
        <w:jc w:val="both"/>
        <w:outlineLvl w:val="0"/>
        <w:rPr>
          <w:b w:val="0"/>
        </w:rPr>
      </w:pPr>
      <w:r w:rsidRPr="00566EE2">
        <w:rPr>
          <w:b w:val="0"/>
        </w:rPr>
        <w:t>«Статья 25. Официальное</w:t>
      </w:r>
      <w:r w:rsidRPr="001E77B2">
        <w:rPr>
          <w:b w:val="0"/>
        </w:rPr>
        <w:t xml:space="preserve"> опубликование и вступление в силу муниципальных правовых актов</w:t>
      </w:r>
    </w:p>
    <w:p w:rsidR="00AF2EDE" w:rsidRPr="001E77B2" w:rsidRDefault="00AF2EDE" w:rsidP="00AF2EDE">
      <w:pPr>
        <w:pStyle w:val="ConsPlusTitle"/>
        <w:ind w:firstLine="708"/>
        <w:jc w:val="both"/>
        <w:outlineLvl w:val="0"/>
        <w:rPr>
          <w:b w:val="0"/>
        </w:rPr>
      </w:pPr>
      <w:r w:rsidRPr="001E77B2">
        <w:rPr>
          <w:b w:val="0"/>
        </w:rPr>
        <w:t>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номер и дата принятия решения о регистрации в качестве печатного издания: ПИ № ТУ 50-01495 от 19 сентября 2012 года).</w:t>
      </w:r>
      <w:r>
        <w:rPr>
          <w:b w:val="0"/>
        </w:rPr>
        <w:t>»;</w:t>
      </w:r>
    </w:p>
    <w:p w:rsidR="003661EF" w:rsidRPr="00566EE2" w:rsidRDefault="00AF2EDE" w:rsidP="0014113F">
      <w:pPr>
        <w:pStyle w:val="ConsPlusTitle"/>
        <w:ind w:firstLine="708"/>
        <w:jc w:val="both"/>
        <w:outlineLvl w:val="0"/>
        <w:rPr>
          <w:b w:val="0"/>
        </w:rPr>
      </w:pPr>
      <w:r>
        <w:rPr>
          <w:b w:val="0"/>
        </w:rPr>
        <w:t xml:space="preserve">3. </w:t>
      </w:r>
      <w:r w:rsidR="003661EF" w:rsidRPr="00566EE2">
        <w:rPr>
          <w:b w:val="0"/>
        </w:rPr>
        <w:t xml:space="preserve">в </w:t>
      </w:r>
      <w:r w:rsidR="0014113F" w:rsidRPr="00566EE2">
        <w:rPr>
          <w:b w:val="0"/>
        </w:rPr>
        <w:t>стать</w:t>
      </w:r>
      <w:r w:rsidR="003661EF" w:rsidRPr="00566EE2">
        <w:rPr>
          <w:b w:val="0"/>
        </w:rPr>
        <w:t>е</w:t>
      </w:r>
      <w:r w:rsidR="0014113F" w:rsidRPr="00566EE2">
        <w:rPr>
          <w:b w:val="0"/>
        </w:rPr>
        <w:t xml:space="preserve"> 38</w:t>
      </w:r>
      <w:r w:rsidR="003661EF" w:rsidRPr="00566EE2">
        <w:rPr>
          <w:b w:val="0"/>
        </w:rPr>
        <w:t>:</w:t>
      </w:r>
    </w:p>
    <w:p w:rsidR="0014113F" w:rsidRDefault="003661EF" w:rsidP="0014113F">
      <w:pPr>
        <w:pStyle w:val="ConsPlusTitle"/>
        <w:ind w:firstLine="708"/>
        <w:jc w:val="both"/>
        <w:outlineLvl w:val="0"/>
        <w:rPr>
          <w:b w:val="0"/>
        </w:rPr>
      </w:pPr>
      <w:r w:rsidRPr="00566EE2">
        <w:rPr>
          <w:b w:val="0"/>
        </w:rPr>
        <w:lastRenderedPageBreak/>
        <w:t>в пункте 2</w:t>
      </w:r>
      <w:r w:rsidR="0014113F" w:rsidRPr="00566EE2">
        <w:rPr>
          <w:b w:val="0"/>
        </w:rPr>
        <w:t xml:space="preserve"> слова </w:t>
      </w:r>
      <w:r w:rsidR="0014113F">
        <w:rPr>
          <w:b w:val="0"/>
        </w:rPr>
        <w:t>«</w:t>
      </w:r>
      <w:r w:rsidR="0014113F" w:rsidRPr="0014113F">
        <w:rPr>
          <w:b w:val="0"/>
        </w:rPr>
        <w:t>и принимаемым в соответствии с ними Положением о бюджетном процессе в поселении</w:t>
      </w:r>
      <w:r w:rsidR="0014113F">
        <w:rPr>
          <w:b w:val="0"/>
        </w:rPr>
        <w:t xml:space="preserve">. </w:t>
      </w:r>
      <w:r w:rsidR="0014113F" w:rsidRPr="0014113F">
        <w:rPr>
          <w:b w:val="0"/>
        </w:rPr>
        <w:t>Положение о бюджетном процессе в поселении утверждается решением Совета депутатов</w:t>
      </w:r>
      <w:r w:rsidR="0014113F">
        <w:rPr>
          <w:b w:val="0"/>
        </w:rPr>
        <w:t>» исключить.</w:t>
      </w:r>
    </w:p>
    <w:p w:rsidR="003661EF" w:rsidRDefault="003661EF" w:rsidP="0014113F">
      <w:pPr>
        <w:pStyle w:val="ConsPlusTitle"/>
        <w:ind w:firstLine="708"/>
        <w:jc w:val="both"/>
        <w:outlineLvl w:val="0"/>
        <w:rPr>
          <w:b w:val="0"/>
        </w:rPr>
      </w:pPr>
      <w:r>
        <w:rPr>
          <w:b w:val="0"/>
        </w:rPr>
        <w:t>дополнить пунктом 5 следующего содержания:</w:t>
      </w:r>
    </w:p>
    <w:p w:rsidR="001E77B2" w:rsidRPr="001E77B2" w:rsidRDefault="003661EF" w:rsidP="00AF2EDE">
      <w:pPr>
        <w:pStyle w:val="ConsPlusTitle"/>
        <w:ind w:firstLine="708"/>
        <w:jc w:val="both"/>
        <w:outlineLvl w:val="0"/>
        <w:rPr>
          <w:b w:val="0"/>
        </w:rPr>
      </w:pPr>
      <w:r>
        <w:rPr>
          <w:b w:val="0"/>
        </w:rPr>
        <w:t xml:space="preserve">«5. </w:t>
      </w:r>
      <w:r w:rsidRPr="003661EF">
        <w:rPr>
          <w:b w:val="0"/>
        </w:rPr>
        <w:t>Составление проекта местного бюджета осуществляется путем применения единой методологии, нормативов финансовых затрат на оказание муниципальных услуг, устанавливаемых соответствующими органами государственной власти.</w:t>
      </w:r>
      <w:r>
        <w:rPr>
          <w:b w:val="0"/>
        </w:rPr>
        <w:t>»</w:t>
      </w:r>
      <w:r w:rsidR="00AF2EDE">
        <w:rPr>
          <w:b w:val="0"/>
        </w:rPr>
        <w:t>.</w:t>
      </w:r>
      <w:r w:rsidR="001E77B2">
        <w:rPr>
          <w:b w:val="0"/>
        </w:rPr>
        <w:t xml:space="preserve"> </w:t>
      </w:r>
    </w:p>
    <w:p w:rsidR="001E77B2" w:rsidRPr="001E77B2" w:rsidRDefault="001E77B2" w:rsidP="001E77B2">
      <w:pPr>
        <w:pStyle w:val="ConsPlusTitle"/>
        <w:ind w:firstLine="708"/>
        <w:jc w:val="both"/>
        <w:outlineLvl w:val="0"/>
        <w:rPr>
          <w:b w:val="0"/>
        </w:rPr>
      </w:pPr>
      <w:r w:rsidRPr="001E77B2">
        <w:rPr>
          <w:b w:val="0"/>
        </w:rPr>
        <w:t>2. Официальное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номер и дата принятия решения о регистрации в качестве сетевого издания: Эл № ФС77-76364 от 2 августа 2019 года).</w:t>
      </w:r>
    </w:p>
    <w:p w:rsidR="001E77B2" w:rsidRPr="001E77B2" w:rsidRDefault="001E77B2" w:rsidP="001E77B2">
      <w:pPr>
        <w:pStyle w:val="ConsPlusTitle"/>
        <w:ind w:firstLine="708"/>
        <w:jc w:val="both"/>
        <w:outlineLvl w:val="0"/>
        <w:rPr>
          <w:b w:val="0"/>
        </w:rPr>
      </w:pPr>
      <w:r w:rsidRPr="001E77B2">
        <w:rPr>
          <w:b w:val="0"/>
        </w:rPr>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rsidR="001E77B2" w:rsidRPr="001E77B2" w:rsidRDefault="001E77B2" w:rsidP="001E77B2">
      <w:pPr>
        <w:pStyle w:val="ConsPlusTitle"/>
        <w:ind w:firstLine="708"/>
        <w:jc w:val="both"/>
        <w:outlineLvl w:val="0"/>
        <w:rPr>
          <w:b w:val="0"/>
        </w:rPr>
      </w:pPr>
      <w:r w:rsidRPr="001E77B2">
        <w:rPr>
          <w:b w:val="0"/>
        </w:rPr>
        <w:t xml:space="preserve">3. Официальное опубликование, указанное в пунктах 1 и 2 настоящей статьи, осуществляется на основании соглашения, заключенного между главой поселения и Ассоциацией «Совет муниципальных образований города Москвы». </w:t>
      </w:r>
    </w:p>
    <w:p w:rsidR="001E77B2" w:rsidRPr="001E77B2" w:rsidRDefault="001E77B2" w:rsidP="001E77B2">
      <w:pPr>
        <w:pStyle w:val="ConsPlusTitle"/>
        <w:ind w:firstLine="708"/>
        <w:jc w:val="both"/>
        <w:outlineLvl w:val="0"/>
        <w:rPr>
          <w:b w:val="0"/>
        </w:rPr>
      </w:pPr>
      <w:r w:rsidRPr="001E77B2">
        <w:rPr>
          <w:b w:val="0"/>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rsidR="001E77B2" w:rsidRPr="001E77B2" w:rsidRDefault="001E77B2" w:rsidP="001E77B2">
      <w:pPr>
        <w:pStyle w:val="ConsPlusTitle"/>
        <w:ind w:firstLine="708"/>
        <w:jc w:val="both"/>
        <w:outlineLvl w:val="0"/>
        <w:rPr>
          <w:b w:val="0"/>
        </w:rPr>
      </w:pPr>
      <w:r w:rsidRPr="001E77B2">
        <w:rPr>
          <w:b w:val="0"/>
        </w:rPr>
        <w:t>Соглашения, заключаемые между органами местного самоуправления, в том числе других муниципальных образований подлежат официальному опубликованию не позднее тридцати дней со дня их заключения.</w:t>
      </w:r>
    </w:p>
    <w:p w:rsidR="001E77B2" w:rsidRPr="001E77B2" w:rsidRDefault="001E77B2" w:rsidP="001E77B2">
      <w:pPr>
        <w:pStyle w:val="ConsPlusTitle"/>
        <w:ind w:firstLine="708"/>
        <w:jc w:val="both"/>
        <w:outlineLvl w:val="0"/>
        <w:rPr>
          <w:b w:val="0"/>
        </w:rPr>
      </w:pPr>
      <w:r w:rsidRPr="001E77B2">
        <w:rPr>
          <w:b w:val="0"/>
        </w:rPr>
        <w:t>5. Муниципальные правовые акты обязательному официальному</w:t>
      </w:r>
      <w:r w:rsidRPr="001E77B2">
        <w:rPr>
          <w:i/>
        </w:rPr>
        <w:t xml:space="preserve"> </w:t>
      </w:r>
      <w:r w:rsidRPr="001E77B2">
        <w:rPr>
          <w:b w:val="0"/>
        </w:rPr>
        <w:t>опубликованию не подлежат, если иное не установлено федеральными</w:t>
      </w:r>
      <w:r w:rsidRPr="001E77B2">
        <w:rPr>
          <w:i/>
        </w:rPr>
        <w:t xml:space="preserve"> </w:t>
      </w:r>
      <w:r w:rsidRPr="00AF2EDE">
        <w:rPr>
          <w:b w:val="0"/>
        </w:rPr>
        <w:t xml:space="preserve">законами </w:t>
      </w:r>
      <w:r w:rsidRPr="001E77B2">
        <w:rPr>
          <w:b w:val="0"/>
        </w:rPr>
        <w:t>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rsidR="001E77B2" w:rsidRPr="001E77B2" w:rsidRDefault="001E77B2" w:rsidP="001E77B2">
      <w:pPr>
        <w:pStyle w:val="ConsPlusTitle"/>
        <w:ind w:firstLine="708"/>
        <w:jc w:val="both"/>
        <w:outlineLvl w:val="0"/>
        <w:rPr>
          <w:b w:val="0"/>
        </w:rPr>
      </w:pPr>
      <w:r w:rsidRPr="001E77B2">
        <w:rPr>
          <w:b w:val="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 том числе других муниципальных образований вступают в силу после их официального опубликования.</w:t>
      </w:r>
    </w:p>
    <w:p w:rsidR="009D437B" w:rsidRPr="001E77B2" w:rsidRDefault="001E77B2" w:rsidP="001E77B2">
      <w:pPr>
        <w:pStyle w:val="ConsPlusTitle"/>
        <w:ind w:firstLine="708"/>
        <w:jc w:val="both"/>
        <w:outlineLvl w:val="0"/>
        <w:rPr>
          <w:b w:val="0"/>
        </w:rPr>
      </w:pPr>
      <w:r w:rsidRPr="001E77B2">
        <w:rPr>
          <w:b w:val="0"/>
        </w:rPr>
        <w:lastRenderedPageBreak/>
        <w:t>7. Муниципальные правовые акты вступают в силу со дня их принятия (издания), если в самом акте не предусмотрено иное.».</w:t>
      </w:r>
    </w:p>
    <w:p w:rsidR="007F2527" w:rsidRPr="00BF2B59" w:rsidRDefault="00B535A6" w:rsidP="007F2527">
      <w:pPr>
        <w:pStyle w:val="ConsPlusTitle"/>
        <w:ind w:firstLine="708"/>
        <w:jc w:val="both"/>
        <w:outlineLvl w:val="0"/>
        <w:rPr>
          <w:b w:val="0"/>
        </w:rPr>
      </w:pPr>
      <w:r>
        <w:rPr>
          <w:b w:val="0"/>
        </w:rPr>
        <w:t>4</w:t>
      </w:r>
      <w:r w:rsidR="007F2527" w:rsidRPr="00BF2B59">
        <w:rPr>
          <w:b w:val="0"/>
        </w:rPr>
        <w:t xml:space="preserve">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w:t>
      </w:r>
      <w:r w:rsidR="00161CB3" w:rsidRPr="00BF2B59">
        <w:rPr>
          <w:b w:val="0"/>
        </w:rPr>
        <w:t xml:space="preserve"> законом от 21.07.2005 </w:t>
      </w:r>
      <w:r w:rsidR="008C78EC" w:rsidRPr="00BF2B59">
        <w:rPr>
          <w:b w:val="0"/>
        </w:rPr>
        <w:t>№</w:t>
      </w:r>
      <w:r w:rsidR="007F2527" w:rsidRPr="00BF2B59">
        <w:rPr>
          <w:b w:val="0"/>
        </w:rPr>
        <w:t>97-ФЗ «О государственной регистрации уставов муниципальных образований».</w:t>
      </w:r>
    </w:p>
    <w:p w:rsidR="00200AB3" w:rsidRPr="00BF2B59" w:rsidRDefault="00B535A6" w:rsidP="00407E33">
      <w:pPr>
        <w:pStyle w:val="ConsPlusTitle"/>
        <w:ind w:firstLine="708"/>
        <w:jc w:val="both"/>
        <w:outlineLvl w:val="0"/>
        <w:rPr>
          <w:b w:val="0"/>
        </w:rPr>
      </w:pPr>
      <w:r>
        <w:rPr>
          <w:b w:val="0"/>
        </w:rPr>
        <w:t>5</w:t>
      </w:r>
      <w:r w:rsidR="00200AB3" w:rsidRPr="00BF2B59">
        <w:rPr>
          <w:b w:val="0"/>
        </w:rPr>
        <w:t>.</w:t>
      </w:r>
      <w:r w:rsidR="001E77B2">
        <w:rPr>
          <w:b w:val="0"/>
        </w:rPr>
        <w:t xml:space="preserve"> </w:t>
      </w:r>
      <w:r w:rsidR="00200AB3" w:rsidRPr="00BF2B59">
        <w:rPr>
          <w:b w:val="0"/>
        </w:rPr>
        <w:t>Опубликовать настоящее решение после государственной регистрации в бюллетене «Московский муниципальный вестник».</w:t>
      </w:r>
    </w:p>
    <w:p w:rsidR="00200AB3" w:rsidRDefault="00B535A6" w:rsidP="00407E33">
      <w:pPr>
        <w:pStyle w:val="ConsPlusTitle"/>
        <w:ind w:firstLine="708"/>
        <w:jc w:val="both"/>
        <w:outlineLvl w:val="0"/>
        <w:rPr>
          <w:b w:val="0"/>
        </w:rPr>
      </w:pPr>
      <w:r w:rsidRPr="00B535A6">
        <w:rPr>
          <w:b w:val="0"/>
        </w:rPr>
        <w:t>6</w:t>
      </w:r>
      <w:r w:rsidR="00200AB3" w:rsidRPr="00B535A6">
        <w:rPr>
          <w:b w:val="0"/>
        </w:rPr>
        <w:t>.</w:t>
      </w:r>
      <w:r w:rsidR="00AF2EDE">
        <w:rPr>
          <w:b w:val="0"/>
        </w:rPr>
        <w:t> </w:t>
      </w:r>
      <w:r w:rsidR="00200AB3" w:rsidRPr="00B535A6">
        <w:rPr>
          <w:b w:val="0"/>
        </w:rPr>
        <w:t>Настоящее решение вступает в силу после его официального опубликования.</w:t>
      </w:r>
    </w:p>
    <w:p w:rsidR="00AF2EDE" w:rsidRPr="005163B8" w:rsidRDefault="00AF2EDE" w:rsidP="00AF2EDE">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5163B8">
        <w:rPr>
          <w:rFonts w:ascii="Times New Roman" w:hAnsi="Times New Roman"/>
          <w:sz w:val="28"/>
          <w:szCs w:val="28"/>
        </w:rPr>
        <w:t xml:space="preserve">. Контроль за </w:t>
      </w:r>
      <w:r>
        <w:rPr>
          <w:rFonts w:ascii="Times New Roman" w:hAnsi="Times New Roman"/>
          <w:sz w:val="28"/>
          <w:szCs w:val="28"/>
        </w:rPr>
        <w:t>вы</w:t>
      </w:r>
      <w:r w:rsidRPr="005163B8">
        <w:rPr>
          <w:rFonts w:ascii="Times New Roman" w:hAnsi="Times New Roman"/>
          <w:sz w:val="28"/>
          <w:szCs w:val="28"/>
        </w:rPr>
        <w:t xml:space="preserve">полнением настоящего решения </w:t>
      </w:r>
      <w:r>
        <w:rPr>
          <w:rFonts w:ascii="Times New Roman" w:hAnsi="Times New Roman"/>
          <w:sz w:val="28"/>
          <w:szCs w:val="28"/>
        </w:rPr>
        <w:t>возложить на главу поселения Михайлово-Ярцевское Г.К.Загорского.</w:t>
      </w:r>
    </w:p>
    <w:p w:rsidR="00200AB3" w:rsidRPr="00BF2B59" w:rsidRDefault="00200AB3" w:rsidP="00407E33">
      <w:pPr>
        <w:pStyle w:val="ConsPlusTitle"/>
        <w:ind w:firstLine="708"/>
        <w:jc w:val="both"/>
        <w:outlineLvl w:val="0"/>
        <w:rPr>
          <w:b w:val="0"/>
        </w:rPr>
      </w:pPr>
    </w:p>
    <w:p w:rsidR="005663CB" w:rsidRDefault="005663CB" w:rsidP="00407E33">
      <w:pPr>
        <w:pStyle w:val="ConsPlusTitle"/>
        <w:ind w:firstLine="708"/>
        <w:jc w:val="both"/>
        <w:outlineLvl w:val="0"/>
        <w:rPr>
          <w:b w:val="0"/>
        </w:rPr>
      </w:pPr>
    </w:p>
    <w:p w:rsidR="006C5C42" w:rsidRPr="00BF2B59" w:rsidRDefault="006C5C42" w:rsidP="00407E33">
      <w:pPr>
        <w:pStyle w:val="ConsPlusTitle"/>
        <w:ind w:firstLine="708"/>
        <w:jc w:val="both"/>
        <w:outlineLvl w:val="0"/>
        <w:rPr>
          <w:b w:val="0"/>
        </w:rPr>
      </w:pPr>
    </w:p>
    <w:p w:rsidR="00200AB3" w:rsidRPr="00CB0D69" w:rsidRDefault="00200AB3" w:rsidP="006C5C42">
      <w:pPr>
        <w:pStyle w:val="ConsPlusTitle"/>
        <w:ind w:firstLine="708"/>
        <w:outlineLvl w:val="0"/>
        <w:rPr>
          <w:b w:val="0"/>
        </w:rPr>
      </w:pPr>
      <w:r w:rsidRPr="00CB0D69">
        <w:rPr>
          <w:b w:val="0"/>
        </w:rPr>
        <w:t xml:space="preserve">Глава поселения </w:t>
      </w:r>
      <w:r w:rsidRPr="00CB0D69">
        <w:rPr>
          <w:b w:val="0"/>
        </w:rPr>
        <w:tab/>
      </w:r>
      <w:r w:rsidRPr="00CB0D69">
        <w:rPr>
          <w:b w:val="0"/>
        </w:rPr>
        <w:tab/>
      </w:r>
      <w:r w:rsidRPr="00CB0D69">
        <w:rPr>
          <w:b w:val="0"/>
        </w:rPr>
        <w:tab/>
      </w:r>
      <w:r w:rsidRPr="00CB0D69">
        <w:rPr>
          <w:b w:val="0"/>
        </w:rPr>
        <w:tab/>
      </w:r>
      <w:r w:rsidR="00BF2B59" w:rsidRPr="00CB0D69">
        <w:rPr>
          <w:b w:val="0"/>
        </w:rPr>
        <w:tab/>
      </w:r>
      <w:r w:rsidR="00BF2B59" w:rsidRPr="00CB0D69">
        <w:rPr>
          <w:b w:val="0"/>
        </w:rPr>
        <w:tab/>
      </w:r>
      <w:r w:rsidR="00BF2B59" w:rsidRPr="00CB0D69">
        <w:rPr>
          <w:b w:val="0"/>
        </w:rPr>
        <w:tab/>
      </w:r>
      <w:r w:rsidR="00AF2EDE">
        <w:rPr>
          <w:b w:val="0"/>
        </w:rPr>
        <w:t xml:space="preserve">          </w:t>
      </w:r>
      <w:r w:rsidRPr="00CB0D69">
        <w:rPr>
          <w:b w:val="0"/>
        </w:rPr>
        <w:t>Г.К.</w:t>
      </w:r>
      <w:r w:rsidR="00CB0D69">
        <w:rPr>
          <w:b w:val="0"/>
        </w:rPr>
        <w:t xml:space="preserve"> </w:t>
      </w:r>
      <w:r w:rsidRPr="00CB0D69">
        <w:rPr>
          <w:b w:val="0"/>
        </w:rPr>
        <w:t>Загорский</w:t>
      </w:r>
    </w:p>
    <w:p w:rsidR="00200AB3" w:rsidRDefault="00200AB3"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2241C8" w:rsidRDefault="002241C8" w:rsidP="00407E33">
      <w:pPr>
        <w:pStyle w:val="ConsPlusTitle"/>
        <w:ind w:firstLine="708"/>
        <w:jc w:val="both"/>
        <w:outlineLvl w:val="0"/>
        <w:rPr>
          <w:b w:val="0"/>
        </w:rPr>
      </w:pPr>
    </w:p>
    <w:p w:rsidR="005E2172" w:rsidRDefault="005E2172" w:rsidP="00407E33">
      <w:pPr>
        <w:pStyle w:val="ConsPlusTitle"/>
        <w:ind w:firstLine="708"/>
        <w:jc w:val="both"/>
        <w:outlineLvl w:val="0"/>
        <w:rPr>
          <w:b w:val="0"/>
        </w:rPr>
      </w:pPr>
    </w:p>
    <w:p w:rsidR="002241C8" w:rsidRPr="002C34FB" w:rsidRDefault="002241C8" w:rsidP="002241C8">
      <w:pPr>
        <w:spacing w:after="0" w:line="240" w:lineRule="auto"/>
        <w:ind w:left="5387"/>
        <w:rPr>
          <w:rFonts w:ascii="Times New Roman" w:hAnsi="Times New Roman"/>
          <w:sz w:val="24"/>
          <w:szCs w:val="24"/>
        </w:rPr>
      </w:pPr>
      <w:r w:rsidRPr="002C34FB">
        <w:rPr>
          <w:rFonts w:ascii="Times New Roman" w:hAnsi="Times New Roman"/>
          <w:sz w:val="24"/>
          <w:szCs w:val="24"/>
        </w:rPr>
        <w:lastRenderedPageBreak/>
        <w:t>Приложение 2</w:t>
      </w:r>
    </w:p>
    <w:p w:rsidR="002241C8" w:rsidRPr="002C34FB" w:rsidRDefault="002241C8" w:rsidP="002241C8">
      <w:pPr>
        <w:spacing w:after="0" w:line="240" w:lineRule="auto"/>
        <w:ind w:left="5387"/>
        <w:rPr>
          <w:rFonts w:ascii="Times New Roman" w:hAnsi="Times New Roman"/>
          <w:sz w:val="24"/>
          <w:szCs w:val="24"/>
        </w:rPr>
      </w:pPr>
      <w:r w:rsidRPr="002C34FB">
        <w:rPr>
          <w:rFonts w:ascii="Times New Roman" w:hAnsi="Times New Roman"/>
          <w:sz w:val="24"/>
          <w:szCs w:val="24"/>
        </w:rPr>
        <w:t xml:space="preserve">к решению Совета депутатов поселения Михайлово-Ярцевское </w:t>
      </w:r>
    </w:p>
    <w:p w:rsidR="002241C8" w:rsidRPr="002C34FB" w:rsidRDefault="00EC4B8B" w:rsidP="002241C8">
      <w:pPr>
        <w:spacing w:after="0" w:line="240" w:lineRule="auto"/>
        <w:ind w:left="5387"/>
        <w:rPr>
          <w:rFonts w:ascii="Times New Roman" w:hAnsi="Times New Roman"/>
          <w:sz w:val="24"/>
          <w:szCs w:val="24"/>
        </w:rPr>
      </w:pPr>
      <w:r w:rsidRPr="002C34FB">
        <w:rPr>
          <w:rFonts w:ascii="Times New Roman" w:hAnsi="Times New Roman"/>
          <w:sz w:val="24"/>
          <w:szCs w:val="24"/>
        </w:rPr>
        <w:t>от</w:t>
      </w:r>
      <w:r w:rsidR="006F6406">
        <w:rPr>
          <w:rFonts w:ascii="Times New Roman" w:hAnsi="Times New Roman"/>
          <w:sz w:val="24"/>
          <w:szCs w:val="24"/>
        </w:rPr>
        <w:t xml:space="preserve"> 15.04.2021</w:t>
      </w:r>
      <w:r w:rsidRPr="002C34FB">
        <w:rPr>
          <w:rFonts w:ascii="Times New Roman" w:hAnsi="Times New Roman"/>
          <w:sz w:val="24"/>
          <w:szCs w:val="24"/>
        </w:rPr>
        <w:t xml:space="preserve"> №</w:t>
      </w:r>
      <w:r w:rsidR="006F6406">
        <w:rPr>
          <w:rFonts w:ascii="Times New Roman" w:hAnsi="Times New Roman"/>
          <w:sz w:val="24"/>
          <w:szCs w:val="24"/>
        </w:rPr>
        <w:t>1</w:t>
      </w:r>
      <w:r w:rsidRPr="002C34FB">
        <w:rPr>
          <w:rFonts w:ascii="Times New Roman" w:hAnsi="Times New Roman"/>
          <w:sz w:val="24"/>
          <w:szCs w:val="24"/>
        </w:rPr>
        <w:t>/</w:t>
      </w:r>
      <w:r w:rsidR="006F6406">
        <w:rPr>
          <w:rFonts w:ascii="Times New Roman" w:hAnsi="Times New Roman"/>
          <w:sz w:val="24"/>
          <w:szCs w:val="24"/>
        </w:rPr>
        <w:t>4</w:t>
      </w:r>
    </w:p>
    <w:p w:rsidR="00AF2EDE" w:rsidRDefault="00AF2EDE" w:rsidP="002241C8">
      <w:pPr>
        <w:jc w:val="center"/>
        <w:rPr>
          <w:rFonts w:ascii="Times New Roman" w:hAnsi="Times New Roman"/>
          <w:b/>
          <w:sz w:val="28"/>
          <w:szCs w:val="28"/>
        </w:rPr>
      </w:pPr>
    </w:p>
    <w:p w:rsidR="002241C8" w:rsidRPr="002241C8" w:rsidRDefault="002241C8" w:rsidP="00AF2EDE">
      <w:pPr>
        <w:spacing w:after="0" w:line="240" w:lineRule="auto"/>
        <w:jc w:val="center"/>
        <w:rPr>
          <w:rFonts w:ascii="Times New Roman" w:hAnsi="Times New Roman"/>
          <w:b/>
          <w:sz w:val="28"/>
          <w:szCs w:val="28"/>
        </w:rPr>
      </w:pPr>
      <w:r w:rsidRPr="002241C8">
        <w:rPr>
          <w:rFonts w:ascii="Times New Roman" w:hAnsi="Times New Roman"/>
          <w:b/>
          <w:sz w:val="28"/>
          <w:szCs w:val="28"/>
        </w:rPr>
        <w:t xml:space="preserve">Состав </w:t>
      </w:r>
    </w:p>
    <w:p w:rsidR="002241C8" w:rsidRPr="002241C8" w:rsidRDefault="002241C8" w:rsidP="00AF2EDE">
      <w:pPr>
        <w:spacing w:after="0" w:line="240" w:lineRule="auto"/>
        <w:jc w:val="center"/>
        <w:rPr>
          <w:rFonts w:ascii="Times New Roman" w:hAnsi="Times New Roman"/>
          <w:b/>
          <w:sz w:val="28"/>
          <w:szCs w:val="28"/>
        </w:rPr>
      </w:pPr>
      <w:r w:rsidRPr="002241C8">
        <w:rPr>
          <w:rFonts w:ascii="Times New Roman" w:hAnsi="Times New Roman"/>
          <w:b/>
          <w:sz w:val="28"/>
          <w:szCs w:val="28"/>
        </w:rPr>
        <w:t>рабочей группы по учету предложений граждан,</w:t>
      </w:r>
    </w:p>
    <w:p w:rsidR="002241C8" w:rsidRPr="002241C8" w:rsidRDefault="002241C8" w:rsidP="00AF2EDE">
      <w:pPr>
        <w:spacing w:after="0" w:line="240" w:lineRule="auto"/>
        <w:jc w:val="center"/>
        <w:rPr>
          <w:rFonts w:ascii="Times New Roman" w:hAnsi="Times New Roman"/>
          <w:b/>
          <w:sz w:val="28"/>
          <w:szCs w:val="28"/>
        </w:rPr>
      </w:pPr>
      <w:r w:rsidRPr="002241C8">
        <w:rPr>
          <w:rFonts w:ascii="Times New Roman" w:hAnsi="Times New Roman"/>
          <w:b/>
          <w:sz w:val="28"/>
          <w:szCs w:val="28"/>
        </w:rPr>
        <w:t xml:space="preserve"> организации и проведению публичных слушаний по проекту решения Совета депутатов поселения Михайлово-Ярцевское </w:t>
      </w:r>
    </w:p>
    <w:p w:rsidR="002241C8" w:rsidRPr="002241C8" w:rsidRDefault="002241C8" w:rsidP="00AF2EDE">
      <w:pPr>
        <w:spacing w:after="0" w:line="240" w:lineRule="auto"/>
        <w:jc w:val="center"/>
        <w:rPr>
          <w:rFonts w:ascii="Times New Roman" w:hAnsi="Times New Roman"/>
          <w:b/>
          <w:sz w:val="28"/>
          <w:szCs w:val="28"/>
        </w:rPr>
      </w:pPr>
      <w:r w:rsidRPr="002241C8">
        <w:rPr>
          <w:rFonts w:ascii="Times New Roman" w:hAnsi="Times New Roman"/>
          <w:b/>
          <w:sz w:val="28"/>
          <w:szCs w:val="28"/>
        </w:rPr>
        <w:t xml:space="preserve">«О внесении изменений и дополнений </w:t>
      </w:r>
    </w:p>
    <w:p w:rsidR="002241C8" w:rsidRDefault="002241C8" w:rsidP="00AF2EDE">
      <w:pPr>
        <w:spacing w:after="0" w:line="240" w:lineRule="auto"/>
        <w:jc w:val="center"/>
        <w:rPr>
          <w:rFonts w:ascii="Times New Roman" w:hAnsi="Times New Roman"/>
          <w:b/>
          <w:sz w:val="28"/>
          <w:szCs w:val="28"/>
        </w:rPr>
      </w:pPr>
      <w:r w:rsidRPr="002241C8">
        <w:rPr>
          <w:rFonts w:ascii="Times New Roman" w:hAnsi="Times New Roman"/>
          <w:b/>
          <w:sz w:val="28"/>
          <w:szCs w:val="28"/>
        </w:rPr>
        <w:t>в Устав поселения Михайлово-Ярцевское»</w:t>
      </w:r>
    </w:p>
    <w:p w:rsidR="00AF2EDE" w:rsidRPr="006F6406" w:rsidRDefault="00AF2EDE" w:rsidP="00AF2EDE">
      <w:pPr>
        <w:spacing w:after="0" w:line="240" w:lineRule="auto"/>
        <w:jc w:val="center"/>
        <w:rPr>
          <w:rFonts w:ascii="Times New Roman" w:hAnsi="Times New Roman"/>
          <w:b/>
          <w:sz w:val="28"/>
          <w:szCs w:val="28"/>
        </w:rPr>
      </w:pPr>
    </w:p>
    <w:tbl>
      <w:tblPr>
        <w:tblW w:w="9385" w:type="dxa"/>
        <w:tblLook w:val="01E0" w:firstRow="1" w:lastRow="1" w:firstColumn="1" w:lastColumn="1" w:noHBand="0" w:noVBand="0"/>
      </w:tblPr>
      <w:tblGrid>
        <w:gridCol w:w="4290"/>
        <w:gridCol w:w="71"/>
        <w:gridCol w:w="5024"/>
      </w:tblGrid>
      <w:tr w:rsidR="002241C8" w:rsidRPr="002241C8" w:rsidTr="006F6406">
        <w:trPr>
          <w:trHeight w:val="1121"/>
        </w:trPr>
        <w:tc>
          <w:tcPr>
            <w:tcW w:w="4290" w:type="dxa"/>
            <w:hideMark/>
          </w:tcPr>
          <w:p w:rsidR="002241C8" w:rsidRPr="002241C8" w:rsidRDefault="002241C8" w:rsidP="00700676">
            <w:pPr>
              <w:rPr>
                <w:rFonts w:ascii="Times New Roman" w:hAnsi="Times New Roman"/>
                <w:sz w:val="28"/>
                <w:szCs w:val="28"/>
              </w:rPr>
            </w:pPr>
            <w:r w:rsidRPr="002241C8">
              <w:rPr>
                <w:rFonts w:ascii="Times New Roman" w:hAnsi="Times New Roman"/>
                <w:sz w:val="28"/>
                <w:szCs w:val="28"/>
              </w:rPr>
              <w:t>Руководитель рабочей группы:</w:t>
            </w:r>
          </w:p>
          <w:p w:rsidR="002241C8" w:rsidRPr="002241C8" w:rsidRDefault="002241C8" w:rsidP="005E292C">
            <w:pPr>
              <w:autoSpaceDE w:val="0"/>
              <w:autoSpaceDN w:val="0"/>
              <w:rPr>
                <w:rFonts w:ascii="Times New Roman" w:hAnsi="Times New Roman"/>
                <w:sz w:val="28"/>
                <w:szCs w:val="28"/>
              </w:rPr>
            </w:pPr>
            <w:r w:rsidRPr="002241C8">
              <w:rPr>
                <w:rFonts w:ascii="Times New Roman" w:hAnsi="Times New Roman"/>
                <w:sz w:val="28"/>
                <w:szCs w:val="28"/>
              </w:rPr>
              <w:t>Загорский</w:t>
            </w:r>
            <w:r w:rsidR="002958B0">
              <w:rPr>
                <w:rFonts w:ascii="Times New Roman" w:hAnsi="Times New Roman"/>
                <w:sz w:val="28"/>
                <w:szCs w:val="28"/>
              </w:rPr>
              <w:t xml:space="preserve"> </w:t>
            </w:r>
            <w:r w:rsidRPr="002241C8">
              <w:rPr>
                <w:rFonts w:ascii="Times New Roman" w:hAnsi="Times New Roman"/>
                <w:sz w:val="28"/>
                <w:szCs w:val="28"/>
              </w:rPr>
              <w:t xml:space="preserve">Г.К.- </w:t>
            </w:r>
          </w:p>
        </w:tc>
        <w:tc>
          <w:tcPr>
            <w:tcW w:w="5095" w:type="dxa"/>
            <w:gridSpan w:val="2"/>
          </w:tcPr>
          <w:p w:rsidR="002241C8" w:rsidRPr="002241C8" w:rsidRDefault="002241C8" w:rsidP="00700676">
            <w:pPr>
              <w:rPr>
                <w:rFonts w:ascii="Times New Roman" w:hAnsi="Times New Roman"/>
                <w:sz w:val="28"/>
                <w:szCs w:val="28"/>
              </w:rPr>
            </w:pPr>
          </w:p>
          <w:p w:rsidR="002241C8" w:rsidRPr="002241C8" w:rsidRDefault="002241C8" w:rsidP="005E292C">
            <w:pPr>
              <w:autoSpaceDE w:val="0"/>
              <w:autoSpaceDN w:val="0"/>
              <w:rPr>
                <w:rFonts w:ascii="Times New Roman" w:hAnsi="Times New Roman"/>
                <w:sz w:val="28"/>
                <w:szCs w:val="28"/>
              </w:rPr>
            </w:pPr>
            <w:r w:rsidRPr="002241C8">
              <w:rPr>
                <w:rFonts w:ascii="Times New Roman" w:hAnsi="Times New Roman"/>
                <w:sz w:val="28"/>
                <w:szCs w:val="28"/>
              </w:rPr>
              <w:t>- Глава поселения Михайлово-Ярцевское</w:t>
            </w:r>
          </w:p>
        </w:tc>
      </w:tr>
      <w:tr w:rsidR="002241C8" w:rsidRPr="002241C8" w:rsidTr="006F6406">
        <w:trPr>
          <w:trHeight w:val="1437"/>
        </w:trPr>
        <w:tc>
          <w:tcPr>
            <w:tcW w:w="4290" w:type="dxa"/>
            <w:hideMark/>
          </w:tcPr>
          <w:p w:rsidR="002241C8" w:rsidRPr="002241C8" w:rsidRDefault="002241C8" w:rsidP="00700676">
            <w:pPr>
              <w:rPr>
                <w:rFonts w:ascii="Times New Roman" w:hAnsi="Times New Roman"/>
                <w:sz w:val="28"/>
                <w:szCs w:val="28"/>
              </w:rPr>
            </w:pPr>
            <w:r w:rsidRPr="002241C8">
              <w:rPr>
                <w:rFonts w:ascii="Times New Roman" w:hAnsi="Times New Roman"/>
                <w:sz w:val="28"/>
                <w:szCs w:val="28"/>
              </w:rPr>
              <w:t>Заместитель руководителя рабочей группы:</w:t>
            </w:r>
          </w:p>
          <w:p w:rsidR="002241C8" w:rsidRPr="002241C8" w:rsidRDefault="002241C8" w:rsidP="002241C8">
            <w:pPr>
              <w:autoSpaceDE w:val="0"/>
              <w:autoSpaceDN w:val="0"/>
              <w:rPr>
                <w:rFonts w:ascii="Times New Roman" w:hAnsi="Times New Roman"/>
                <w:sz w:val="28"/>
                <w:szCs w:val="28"/>
              </w:rPr>
            </w:pPr>
            <w:r w:rsidRPr="002241C8">
              <w:rPr>
                <w:rFonts w:ascii="Times New Roman" w:hAnsi="Times New Roman"/>
                <w:sz w:val="28"/>
                <w:szCs w:val="28"/>
              </w:rPr>
              <w:t>Войтешонок Л.Ю.</w:t>
            </w:r>
          </w:p>
        </w:tc>
        <w:tc>
          <w:tcPr>
            <w:tcW w:w="5095" w:type="dxa"/>
            <w:gridSpan w:val="2"/>
          </w:tcPr>
          <w:p w:rsidR="002241C8" w:rsidRDefault="002241C8" w:rsidP="002241C8">
            <w:pPr>
              <w:autoSpaceDE w:val="0"/>
              <w:autoSpaceDN w:val="0"/>
              <w:spacing w:after="0"/>
              <w:rPr>
                <w:rFonts w:ascii="Times New Roman" w:hAnsi="Times New Roman"/>
                <w:sz w:val="28"/>
                <w:szCs w:val="28"/>
              </w:rPr>
            </w:pPr>
          </w:p>
          <w:p w:rsidR="002958B0" w:rsidRDefault="002958B0" w:rsidP="002241C8">
            <w:pPr>
              <w:autoSpaceDE w:val="0"/>
              <w:autoSpaceDN w:val="0"/>
              <w:spacing w:after="0"/>
              <w:rPr>
                <w:rFonts w:ascii="Times New Roman" w:hAnsi="Times New Roman"/>
                <w:sz w:val="28"/>
                <w:szCs w:val="28"/>
              </w:rPr>
            </w:pPr>
          </w:p>
          <w:p w:rsidR="002241C8" w:rsidRPr="002241C8" w:rsidRDefault="002241C8" w:rsidP="002241C8">
            <w:pPr>
              <w:autoSpaceDE w:val="0"/>
              <w:autoSpaceDN w:val="0"/>
              <w:spacing w:after="0"/>
              <w:rPr>
                <w:rFonts w:ascii="Times New Roman" w:hAnsi="Times New Roman"/>
                <w:sz w:val="28"/>
                <w:szCs w:val="28"/>
              </w:rPr>
            </w:pPr>
            <w:r w:rsidRPr="002241C8">
              <w:rPr>
                <w:rFonts w:ascii="Times New Roman" w:hAnsi="Times New Roman"/>
                <w:sz w:val="28"/>
                <w:szCs w:val="28"/>
              </w:rPr>
              <w:t>- первый заместитель главы администрации поселения Михайлово-Ярцевское;</w:t>
            </w:r>
          </w:p>
        </w:tc>
      </w:tr>
      <w:tr w:rsidR="002241C8" w:rsidRPr="002241C8" w:rsidTr="006F6406">
        <w:trPr>
          <w:trHeight w:val="371"/>
        </w:trPr>
        <w:tc>
          <w:tcPr>
            <w:tcW w:w="4290" w:type="dxa"/>
          </w:tcPr>
          <w:p w:rsidR="002241C8" w:rsidRPr="002241C8" w:rsidRDefault="002241C8" w:rsidP="002241C8">
            <w:pPr>
              <w:autoSpaceDE w:val="0"/>
              <w:autoSpaceDN w:val="0"/>
              <w:spacing w:after="0"/>
              <w:rPr>
                <w:rFonts w:ascii="Times New Roman" w:hAnsi="Times New Roman"/>
                <w:sz w:val="28"/>
                <w:szCs w:val="28"/>
              </w:rPr>
            </w:pPr>
          </w:p>
        </w:tc>
        <w:tc>
          <w:tcPr>
            <w:tcW w:w="5095" w:type="dxa"/>
            <w:gridSpan w:val="2"/>
          </w:tcPr>
          <w:p w:rsidR="002241C8" w:rsidRPr="002241C8" w:rsidRDefault="002241C8" w:rsidP="002241C8">
            <w:pPr>
              <w:autoSpaceDE w:val="0"/>
              <w:autoSpaceDN w:val="0"/>
              <w:spacing w:after="0"/>
              <w:rPr>
                <w:rFonts w:ascii="Times New Roman" w:hAnsi="Times New Roman"/>
                <w:sz w:val="28"/>
                <w:szCs w:val="28"/>
              </w:rPr>
            </w:pPr>
          </w:p>
        </w:tc>
      </w:tr>
      <w:tr w:rsidR="002241C8" w:rsidRPr="002241C8" w:rsidTr="006F6406">
        <w:trPr>
          <w:trHeight w:val="1916"/>
        </w:trPr>
        <w:tc>
          <w:tcPr>
            <w:tcW w:w="4290" w:type="dxa"/>
            <w:hideMark/>
          </w:tcPr>
          <w:p w:rsidR="002241C8" w:rsidRPr="002241C8" w:rsidRDefault="002241C8" w:rsidP="002958B0">
            <w:pPr>
              <w:spacing w:after="0"/>
              <w:rPr>
                <w:rFonts w:ascii="Times New Roman" w:hAnsi="Times New Roman"/>
                <w:sz w:val="28"/>
                <w:szCs w:val="28"/>
              </w:rPr>
            </w:pPr>
            <w:r w:rsidRPr="002241C8">
              <w:rPr>
                <w:rFonts w:ascii="Times New Roman" w:hAnsi="Times New Roman"/>
                <w:sz w:val="28"/>
                <w:szCs w:val="28"/>
              </w:rPr>
              <w:t>Члены рабочей группы:</w:t>
            </w:r>
          </w:p>
          <w:p w:rsidR="002241C8" w:rsidRPr="002241C8" w:rsidRDefault="002241C8" w:rsidP="002958B0">
            <w:pPr>
              <w:spacing w:before="240" w:after="0"/>
              <w:rPr>
                <w:rFonts w:ascii="Times New Roman" w:hAnsi="Times New Roman"/>
                <w:sz w:val="28"/>
                <w:szCs w:val="28"/>
              </w:rPr>
            </w:pPr>
            <w:r w:rsidRPr="002241C8">
              <w:rPr>
                <w:rFonts w:ascii="Times New Roman" w:hAnsi="Times New Roman"/>
                <w:sz w:val="28"/>
                <w:szCs w:val="28"/>
              </w:rPr>
              <w:t>Зайцева И.О.</w:t>
            </w:r>
          </w:p>
          <w:p w:rsidR="002241C8" w:rsidRPr="002241C8" w:rsidRDefault="007522E4" w:rsidP="002958B0">
            <w:pPr>
              <w:spacing w:before="240" w:after="0"/>
              <w:rPr>
                <w:rFonts w:ascii="Times New Roman" w:hAnsi="Times New Roman"/>
                <w:sz w:val="28"/>
                <w:szCs w:val="28"/>
              </w:rPr>
            </w:pPr>
            <w:r>
              <w:rPr>
                <w:rFonts w:ascii="Times New Roman" w:hAnsi="Times New Roman"/>
                <w:sz w:val="28"/>
                <w:szCs w:val="28"/>
              </w:rPr>
              <w:t>Рогачева Е</w:t>
            </w:r>
            <w:r w:rsidR="002241C8" w:rsidRPr="002241C8">
              <w:rPr>
                <w:rFonts w:ascii="Times New Roman" w:hAnsi="Times New Roman"/>
                <w:sz w:val="28"/>
                <w:szCs w:val="28"/>
              </w:rPr>
              <w:t>.</w:t>
            </w:r>
            <w:r>
              <w:rPr>
                <w:rFonts w:ascii="Times New Roman" w:hAnsi="Times New Roman"/>
                <w:sz w:val="28"/>
                <w:szCs w:val="28"/>
              </w:rPr>
              <w:t>В</w:t>
            </w:r>
          </w:p>
          <w:p w:rsidR="007522E4" w:rsidRDefault="007522E4" w:rsidP="002958B0">
            <w:pPr>
              <w:autoSpaceDE w:val="0"/>
              <w:autoSpaceDN w:val="0"/>
              <w:spacing w:before="240" w:after="0" w:line="360" w:lineRule="auto"/>
              <w:rPr>
                <w:rFonts w:ascii="Times New Roman" w:hAnsi="Times New Roman"/>
                <w:sz w:val="28"/>
                <w:szCs w:val="28"/>
              </w:rPr>
            </w:pPr>
          </w:p>
          <w:p w:rsidR="002241C8" w:rsidRPr="002241C8" w:rsidRDefault="002241C8" w:rsidP="002958B0">
            <w:pPr>
              <w:autoSpaceDE w:val="0"/>
              <w:autoSpaceDN w:val="0"/>
              <w:spacing w:before="240" w:after="0" w:line="360" w:lineRule="auto"/>
              <w:rPr>
                <w:rFonts w:ascii="Times New Roman" w:hAnsi="Times New Roman"/>
                <w:sz w:val="28"/>
                <w:szCs w:val="28"/>
              </w:rPr>
            </w:pPr>
            <w:r w:rsidRPr="002241C8">
              <w:rPr>
                <w:rFonts w:ascii="Times New Roman" w:hAnsi="Times New Roman"/>
                <w:sz w:val="28"/>
                <w:szCs w:val="28"/>
              </w:rPr>
              <w:t>Дорофеева В.А.</w:t>
            </w:r>
          </w:p>
        </w:tc>
        <w:tc>
          <w:tcPr>
            <w:tcW w:w="5095" w:type="dxa"/>
            <w:gridSpan w:val="2"/>
          </w:tcPr>
          <w:p w:rsidR="002958B0" w:rsidRPr="007522E4" w:rsidRDefault="002958B0" w:rsidP="002958B0">
            <w:pPr>
              <w:spacing w:after="0"/>
              <w:rPr>
                <w:rFonts w:ascii="Times New Roman" w:hAnsi="Times New Roman"/>
                <w:sz w:val="18"/>
                <w:szCs w:val="18"/>
              </w:rPr>
            </w:pPr>
          </w:p>
          <w:p w:rsidR="007522E4" w:rsidRPr="007522E4" w:rsidRDefault="007522E4" w:rsidP="002958B0">
            <w:pPr>
              <w:spacing w:after="0"/>
              <w:rPr>
                <w:rFonts w:ascii="Times New Roman" w:hAnsi="Times New Roman"/>
                <w:sz w:val="24"/>
                <w:szCs w:val="24"/>
              </w:rPr>
            </w:pPr>
          </w:p>
          <w:p w:rsidR="002241C8" w:rsidRPr="002241C8" w:rsidRDefault="002241C8" w:rsidP="002958B0">
            <w:pPr>
              <w:spacing w:after="0"/>
              <w:rPr>
                <w:rFonts w:ascii="Times New Roman" w:hAnsi="Times New Roman"/>
                <w:sz w:val="28"/>
                <w:szCs w:val="28"/>
              </w:rPr>
            </w:pPr>
            <w:r w:rsidRPr="002241C8">
              <w:rPr>
                <w:rFonts w:ascii="Times New Roman" w:hAnsi="Times New Roman"/>
                <w:sz w:val="28"/>
                <w:szCs w:val="28"/>
              </w:rPr>
              <w:t>- советник</w:t>
            </w:r>
          </w:p>
          <w:p w:rsidR="007522E4" w:rsidRPr="007522E4" w:rsidRDefault="007522E4" w:rsidP="002958B0">
            <w:pPr>
              <w:spacing w:after="0"/>
              <w:rPr>
                <w:rFonts w:ascii="Times New Roman" w:hAnsi="Times New Roman"/>
                <w:sz w:val="18"/>
                <w:szCs w:val="18"/>
              </w:rPr>
            </w:pPr>
          </w:p>
          <w:p w:rsidR="002241C8" w:rsidRPr="002241C8" w:rsidRDefault="002241C8" w:rsidP="002958B0">
            <w:pPr>
              <w:spacing w:after="0"/>
              <w:rPr>
                <w:rFonts w:ascii="Times New Roman" w:hAnsi="Times New Roman"/>
                <w:b/>
                <w:sz w:val="28"/>
                <w:szCs w:val="28"/>
              </w:rPr>
            </w:pPr>
            <w:r w:rsidRPr="002241C8">
              <w:rPr>
                <w:rFonts w:ascii="Times New Roman" w:hAnsi="Times New Roman"/>
                <w:sz w:val="28"/>
                <w:szCs w:val="28"/>
              </w:rPr>
              <w:t xml:space="preserve">- </w:t>
            </w:r>
            <w:r w:rsidR="007522E4">
              <w:rPr>
                <w:rFonts w:ascii="Times New Roman" w:hAnsi="Times New Roman"/>
                <w:sz w:val="28"/>
                <w:szCs w:val="28"/>
              </w:rPr>
              <w:t>главный специалист</w:t>
            </w:r>
            <w:r w:rsidRPr="002241C8">
              <w:rPr>
                <w:rFonts w:ascii="Times New Roman" w:hAnsi="Times New Roman"/>
                <w:sz w:val="28"/>
                <w:szCs w:val="28"/>
              </w:rPr>
              <w:t xml:space="preserve"> отдела по организационным и социальным вопросам</w:t>
            </w:r>
          </w:p>
          <w:p w:rsidR="002241C8" w:rsidRPr="002241C8" w:rsidRDefault="002241C8" w:rsidP="002958B0">
            <w:pPr>
              <w:autoSpaceDE w:val="0"/>
              <w:autoSpaceDN w:val="0"/>
              <w:spacing w:before="240" w:after="0"/>
              <w:rPr>
                <w:rFonts w:ascii="Times New Roman" w:hAnsi="Times New Roman"/>
                <w:sz w:val="28"/>
                <w:szCs w:val="28"/>
              </w:rPr>
            </w:pPr>
            <w:r w:rsidRPr="002241C8">
              <w:rPr>
                <w:rFonts w:ascii="Times New Roman" w:hAnsi="Times New Roman"/>
                <w:sz w:val="28"/>
                <w:szCs w:val="28"/>
              </w:rPr>
              <w:t>- начальник</w:t>
            </w:r>
            <w:r w:rsidR="005E292C">
              <w:rPr>
                <w:rFonts w:ascii="Times New Roman" w:hAnsi="Times New Roman"/>
                <w:sz w:val="28"/>
                <w:szCs w:val="28"/>
              </w:rPr>
              <w:t xml:space="preserve"> отдела</w:t>
            </w:r>
            <w:r w:rsidRPr="002241C8">
              <w:rPr>
                <w:rFonts w:ascii="Times New Roman" w:hAnsi="Times New Roman"/>
                <w:sz w:val="28"/>
                <w:szCs w:val="28"/>
              </w:rPr>
              <w:t xml:space="preserve"> правового и кадрового обеспечения</w:t>
            </w:r>
          </w:p>
        </w:tc>
      </w:tr>
      <w:tr w:rsidR="002241C8" w:rsidRPr="002241C8" w:rsidTr="006F6406">
        <w:trPr>
          <w:trHeight w:val="616"/>
        </w:trPr>
        <w:tc>
          <w:tcPr>
            <w:tcW w:w="4361" w:type="dxa"/>
            <w:gridSpan w:val="2"/>
          </w:tcPr>
          <w:p w:rsidR="002241C8" w:rsidRPr="002241C8" w:rsidRDefault="002241C8" w:rsidP="00700676">
            <w:pPr>
              <w:autoSpaceDE w:val="0"/>
              <w:autoSpaceDN w:val="0"/>
              <w:rPr>
                <w:rFonts w:ascii="Times New Roman" w:hAnsi="Times New Roman"/>
                <w:sz w:val="28"/>
                <w:szCs w:val="28"/>
              </w:rPr>
            </w:pPr>
          </w:p>
        </w:tc>
        <w:tc>
          <w:tcPr>
            <w:tcW w:w="5024" w:type="dxa"/>
          </w:tcPr>
          <w:p w:rsidR="002241C8" w:rsidRPr="002241C8" w:rsidRDefault="002241C8" w:rsidP="00700676">
            <w:pPr>
              <w:autoSpaceDE w:val="0"/>
              <w:autoSpaceDN w:val="0"/>
              <w:rPr>
                <w:rFonts w:ascii="Times New Roman" w:hAnsi="Times New Roman"/>
                <w:sz w:val="28"/>
                <w:szCs w:val="28"/>
              </w:rPr>
            </w:pPr>
          </w:p>
        </w:tc>
      </w:tr>
      <w:tr w:rsidR="002241C8" w:rsidRPr="002241C8" w:rsidTr="006F6406">
        <w:trPr>
          <w:trHeight w:val="1437"/>
        </w:trPr>
        <w:tc>
          <w:tcPr>
            <w:tcW w:w="4361" w:type="dxa"/>
            <w:gridSpan w:val="2"/>
            <w:hideMark/>
          </w:tcPr>
          <w:p w:rsidR="002241C8" w:rsidRPr="002241C8" w:rsidRDefault="002241C8" w:rsidP="002241C8">
            <w:pPr>
              <w:spacing w:after="0"/>
              <w:rPr>
                <w:rFonts w:ascii="Times New Roman" w:hAnsi="Times New Roman"/>
                <w:sz w:val="28"/>
                <w:szCs w:val="28"/>
              </w:rPr>
            </w:pPr>
            <w:r w:rsidRPr="002241C8">
              <w:rPr>
                <w:rFonts w:ascii="Times New Roman" w:hAnsi="Times New Roman"/>
                <w:sz w:val="28"/>
                <w:szCs w:val="28"/>
              </w:rPr>
              <w:t>Секретарь рабочей группы:</w:t>
            </w:r>
          </w:p>
          <w:p w:rsidR="002241C8" w:rsidRPr="002241C8" w:rsidRDefault="002241C8" w:rsidP="002241C8">
            <w:pPr>
              <w:autoSpaceDE w:val="0"/>
              <w:autoSpaceDN w:val="0"/>
              <w:spacing w:after="0"/>
              <w:rPr>
                <w:rFonts w:ascii="Times New Roman" w:hAnsi="Times New Roman"/>
                <w:sz w:val="28"/>
                <w:szCs w:val="28"/>
              </w:rPr>
            </w:pPr>
            <w:r w:rsidRPr="002241C8">
              <w:rPr>
                <w:rFonts w:ascii="Times New Roman" w:hAnsi="Times New Roman"/>
                <w:sz w:val="28"/>
                <w:szCs w:val="28"/>
              </w:rPr>
              <w:t>Острейковская Ю.Г.</w:t>
            </w:r>
          </w:p>
        </w:tc>
        <w:tc>
          <w:tcPr>
            <w:tcW w:w="5024" w:type="dxa"/>
          </w:tcPr>
          <w:p w:rsidR="006C5C42" w:rsidRDefault="006C5C42" w:rsidP="002241C8">
            <w:pPr>
              <w:autoSpaceDE w:val="0"/>
              <w:autoSpaceDN w:val="0"/>
              <w:spacing w:after="0"/>
              <w:ind w:left="-108"/>
              <w:jc w:val="both"/>
              <w:rPr>
                <w:rFonts w:ascii="Times New Roman" w:hAnsi="Times New Roman"/>
                <w:sz w:val="28"/>
                <w:szCs w:val="28"/>
              </w:rPr>
            </w:pPr>
          </w:p>
          <w:p w:rsidR="002241C8" w:rsidRPr="002241C8" w:rsidRDefault="002241C8" w:rsidP="002241C8">
            <w:pPr>
              <w:autoSpaceDE w:val="0"/>
              <w:autoSpaceDN w:val="0"/>
              <w:spacing w:after="0"/>
              <w:ind w:left="-108"/>
              <w:jc w:val="both"/>
              <w:rPr>
                <w:rFonts w:ascii="Times New Roman" w:hAnsi="Times New Roman"/>
                <w:sz w:val="28"/>
                <w:szCs w:val="28"/>
              </w:rPr>
            </w:pPr>
            <w:bookmarkStart w:id="0" w:name="_GoBack"/>
            <w:bookmarkEnd w:id="0"/>
            <w:r w:rsidRPr="002241C8">
              <w:rPr>
                <w:rFonts w:ascii="Times New Roman" w:hAnsi="Times New Roman"/>
                <w:sz w:val="28"/>
                <w:szCs w:val="28"/>
              </w:rPr>
              <w:t>- ведущий</w:t>
            </w:r>
            <w:r w:rsidR="002C34FB">
              <w:rPr>
                <w:rFonts w:ascii="Times New Roman" w:hAnsi="Times New Roman"/>
                <w:sz w:val="28"/>
                <w:szCs w:val="28"/>
              </w:rPr>
              <w:t xml:space="preserve"> специалист отдела правового и</w:t>
            </w:r>
            <w:r w:rsidRPr="002241C8">
              <w:rPr>
                <w:rFonts w:ascii="Times New Roman" w:hAnsi="Times New Roman"/>
                <w:sz w:val="28"/>
                <w:szCs w:val="28"/>
              </w:rPr>
              <w:t xml:space="preserve"> кадрового обеспечения</w:t>
            </w:r>
          </w:p>
        </w:tc>
      </w:tr>
    </w:tbl>
    <w:p w:rsidR="00AF2EDE" w:rsidRDefault="00AF2EDE" w:rsidP="002241C8">
      <w:pPr>
        <w:spacing w:after="0" w:line="240" w:lineRule="auto"/>
        <w:ind w:left="5387"/>
        <w:rPr>
          <w:rFonts w:ascii="Times New Roman" w:hAnsi="Times New Roman"/>
          <w:sz w:val="24"/>
          <w:szCs w:val="24"/>
        </w:rPr>
      </w:pPr>
    </w:p>
    <w:p w:rsidR="00AF2EDE" w:rsidRDefault="00AF2EDE" w:rsidP="002241C8">
      <w:pPr>
        <w:spacing w:after="0" w:line="240" w:lineRule="auto"/>
        <w:ind w:left="5387"/>
        <w:rPr>
          <w:rFonts w:ascii="Times New Roman" w:hAnsi="Times New Roman"/>
          <w:sz w:val="24"/>
          <w:szCs w:val="24"/>
        </w:rPr>
      </w:pPr>
    </w:p>
    <w:p w:rsidR="00AF2EDE" w:rsidRDefault="00AF2EDE" w:rsidP="002241C8">
      <w:pPr>
        <w:spacing w:after="0" w:line="240" w:lineRule="auto"/>
        <w:ind w:left="5387"/>
        <w:rPr>
          <w:rFonts w:ascii="Times New Roman" w:hAnsi="Times New Roman"/>
          <w:sz w:val="24"/>
          <w:szCs w:val="24"/>
        </w:rPr>
      </w:pPr>
    </w:p>
    <w:p w:rsidR="00AF2EDE" w:rsidRDefault="00AF2EDE" w:rsidP="002241C8">
      <w:pPr>
        <w:spacing w:after="0" w:line="240" w:lineRule="auto"/>
        <w:ind w:left="5387"/>
        <w:rPr>
          <w:rFonts w:ascii="Times New Roman" w:hAnsi="Times New Roman"/>
          <w:sz w:val="24"/>
          <w:szCs w:val="24"/>
        </w:rPr>
      </w:pPr>
    </w:p>
    <w:p w:rsidR="00AF2EDE" w:rsidRDefault="00AF2EDE" w:rsidP="002241C8">
      <w:pPr>
        <w:spacing w:after="0" w:line="240" w:lineRule="auto"/>
        <w:ind w:left="5387"/>
        <w:rPr>
          <w:rFonts w:ascii="Times New Roman" w:hAnsi="Times New Roman"/>
          <w:sz w:val="24"/>
          <w:szCs w:val="24"/>
        </w:rPr>
      </w:pPr>
    </w:p>
    <w:p w:rsidR="002241C8" w:rsidRDefault="002241C8" w:rsidP="002241C8">
      <w:pPr>
        <w:spacing w:after="0" w:line="240" w:lineRule="auto"/>
        <w:ind w:left="5387"/>
        <w:rPr>
          <w:rFonts w:ascii="Times New Roman" w:hAnsi="Times New Roman"/>
          <w:sz w:val="24"/>
          <w:szCs w:val="24"/>
        </w:rPr>
      </w:pPr>
      <w:r w:rsidRPr="002C34FB">
        <w:rPr>
          <w:rFonts w:ascii="Times New Roman" w:hAnsi="Times New Roman"/>
          <w:sz w:val="24"/>
          <w:szCs w:val="24"/>
        </w:rPr>
        <w:lastRenderedPageBreak/>
        <w:t>Приложение 3</w:t>
      </w:r>
    </w:p>
    <w:p w:rsidR="006F6406" w:rsidRPr="002C34FB" w:rsidRDefault="006F6406" w:rsidP="006F6406">
      <w:pPr>
        <w:spacing w:after="0" w:line="240" w:lineRule="auto"/>
        <w:ind w:left="5387"/>
        <w:rPr>
          <w:rFonts w:ascii="Times New Roman" w:hAnsi="Times New Roman"/>
          <w:sz w:val="24"/>
          <w:szCs w:val="24"/>
        </w:rPr>
      </w:pPr>
      <w:r w:rsidRPr="002C34FB">
        <w:rPr>
          <w:rFonts w:ascii="Times New Roman" w:hAnsi="Times New Roman"/>
          <w:sz w:val="24"/>
          <w:szCs w:val="24"/>
        </w:rPr>
        <w:t xml:space="preserve">к решению Совета депутатов поселения Михайлово-Ярцевское </w:t>
      </w:r>
    </w:p>
    <w:p w:rsidR="006F6406" w:rsidRPr="002C34FB" w:rsidRDefault="006F6406" w:rsidP="006F6406">
      <w:pPr>
        <w:spacing w:after="0" w:line="240" w:lineRule="auto"/>
        <w:ind w:left="5387"/>
        <w:rPr>
          <w:rFonts w:ascii="Times New Roman" w:hAnsi="Times New Roman"/>
          <w:sz w:val="24"/>
          <w:szCs w:val="24"/>
        </w:rPr>
      </w:pPr>
      <w:r w:rsidRPr="002C34FB">
        <w:rPr>
          <w:rFonts w:ascii="Times New Roman" w:hAnsi="Times New Roman"/>
          <w:sz w:val="24"/>
          <w:szCs w:val="24"/>
        </w:rPr>
        <w:t>от</w:t>
      </w:r>
      <w:r>
        <w:rPr>
          <w:rFonts w:ascii="Times New Roman" w:hAnsi="Times New Roman"/>
          <w:sz w:val="24"/>
          <w:szCs w:val="24"/>
        </w:rPr>
        <w:t xml:space="preserve"> 15.04.2021</w:t>
      </w:r>
      <w:r w:rsidRPr="002C34FB">
        <w:rPr>
          <w:rFonts w:ascii="Times New Roman" w:hAnsi="Times New Roman"/>
          <w:sz w:val="24"/>
          <w:szCs w:val="24"/>
        </w:rPr>
        <w:t xml:space="preserve"> №</w:t>
      </w:r>
      <w:r>
        <w:rPr>
          <w:rFonts w:ascii="Times New Roman" w:hAnsi="Times New Roman"/>
          <w:sz w:val="24"/>
          <w:szCs w:val="24"/>
        </w:rPr>
        <w:t>1</w:t>
      </w:r>
      <w:r w:rsidRPr="002C34FB">
        <w:rPr>
          <w:rFonts w:ascii="Times New Roman" w:hAnsi="Times New Roman"/>
          <w:sz w:val="24"/>
          <w:szCs w:val="24"/>
        </w:rPr>
        <w:t>/</w:t>
      </w:r>
      <w:r>
        <w:rPr>
          <w:rFonts w:ascii="Times New Roman" w:hAnsi="Times New Roman"/>
          <w:sz w:val="24"/>
          <w:szCs w:val="24"/>
        </w:rPr>
        <w:t>4</w:t>
      </w:r>
    </w:p>
    <w:p w:rsidR="006F6406" w:rsidRPr="002C34FB" w:rsidRDefault="006F6406" w:rsidP="002241C8">
      <w:pPr>
        <w:spacing w:after="0" w:line="240" w:lineRule="auto"/>
        <w:ind w:left="5387"/>
        <w:rPr>
          <w:rFonts w:ascii="Times New Roman" w:hAnsi="Times New Roman"/>
          <w:sz w:val="24"/>
          <w:szCs w:val="24"/>
        </w:rPr>
      </w:pPr>
    </w:p>
    <w:p w:rsidR="006F6406" w:rsidRDefault="006F6406" w:rsidP="002241C8">
      <w:pPr>
        <w:spacing w:after="0" w:line="240" w:lineRule="auto"/>
        <w:jc w:val="center"/>
        <w:rPr>
          <w:rFonts w:ascii="Times New Roman" w:hAnsi="Times New Roman"/>
          <w:b/>
          <w:sz w:val="28"/>
          <w:szCs w:val="28"/>
        </w:rPr>
      </w:pPr>
    </w:p>
    <w:p w:rsidR="002241C8" w:rsidRPr="002958B0" w:rsidRDefault="002241C8" w:rsidP="002241C8">
      <w:pPr>
        <w:spacing w:after="0" w:line="240" w:lineRule="auto"/>
        <w:jc w:val="center"/>
        <w:rPr>
          <w:rFonts w:ascii="Times New Roman" w:hAnsi="Times New Roman"/>
          <w:b/>
          <w:sz w:val="28"/>
          <w:szCs w:val="28"/>
        </w:rPr>
      </w:pPr>
      <w:r w:rsidRPr="002958B0">
        <w:rPr>
          <w:rFonts w:ascii="Times New Roman" w:hAnsi="Times New Roman"/>
          <w:b/>
          <w:sz w:val="28"/>
          <w:szCs w:val="28"/>
        </w:rPr>
        <w:t>Порядок учета</w:t>
      </w:r>
    </w:p>
    <w:p w:rsidR="002241C8" w:rsidRPr="002958B0" w:rsidRDefault="002241C8" w:rsidP="002241C8">
      <w:pPr>
        <w:spacing w:after="0" w:line="240" w:lineRule="auto"/>
        <w:jc w:val="center"/>
        <w:rPr>
          <w:rFonts w:ascii="Times New Roman" w:hAnsi="Times New Roman"/>
          <w:b/>
          <w:sz w:val="28"/>
          <w:szCs w:val="28"/>
        </w:rPr>
      </w:pPr>
      <w:r w:rsidRPr="002958B0">
        <w:rPr>
          <w:rFonts w:ascii="Times New Roman" w:hAnsi="Times New Roman"/>
          <w:b/>
          <w:sz w:val="28"/>
          <w:szCs w:val="28"/>
        </w:rPr>
        <w:t>предложений граждан</w:t>
      </w:r>
    </w:p>
    <w:p w:rsidR="002241C8" w:rsidRPr="002958B0" w:rsidRDefault="002241C8" w:rsidP="002241C8">
      <w:pPr>
        <w:spacing w:after="0" w:line="240" w:lineRule="auto"/>
        <w:jc w:val="center"/>
        <w:rPr>
          <w:rFonts w:ascii="Times New Roman" w:hAnsi="Times New Roman"/>
          <w:b/>
          <w:sz w:val="28"/>
          <w:szCs w:val="28"/>
        </w:rPr>
      </w:pPr>
      <w:r w:rsidRPr="002958B0">
        <w:rPr>
          <w:rFonts w:ascii="Times New Roman" w:hAnsi="Times New Roman"/>
          <w:b/>
          <w:sz w:val="28"/>
          <w:szCs w:val="28"/>
        </w:rPr>
        <w:t>поселения Михайлово-Ярцевское</w:t>
      </w:r>
      <w:r w:rsidR="00803ED6" w:rsidRPr="00803ED6">
        <w:rPr>
          <w:rFonts w:ascii="Times New Roman" w:hAnsi="Times New Roman"/>
          <w:b/>
          <w:sz w:val="28"/>
          <w:szCs w:val="28"/>
        </w:rPr>
        <w:t xml:space="preserve"> </w:t>
      </w:r>
      <w:r w:rsidR="00803ED6" w:rsidRPr="002958B0">
        <w:rPr>
          <w:rFonts w:ascii="Times New Roman" w:hAnsi="Times New Roman"/>
          <w:b/>
          <w:sz w:val="28"/>
          <w:szCs w:val="28"/>
        </w:rPr>
        <w:t>по проекту</w:t>
      </w:r>
    </w:p>
    <w:p w:rsidR="002241C8" w:rsidRPr="002958B0" w:rsidRDefault="002241C8" w:rsidP="002241C8">
      <w:pPr>
        <w:spacing w:after="0" w:line="240" w:lineRule="auto"/>
        <w:jc w:val="center"/>
        <w:rPr>
          <w:rFonts w:ascii="Times New Roman" w:hAnsi="Times New Roman"/>
          <w:b/>
          <w:sz w:val="28"/>
          <w:szCs w:val="28"/>
        </w:rPr>
      </w:pPr>
      <w:r w:rsidRPr="002958B0">
        <w:rPr>
          <w:rFonts w:ascii="Times New Roman" w:hAnsi="Times New Roman"/>
          <w:b/>
          <w:sz w:val="28"/>
          <w:szCs w:val="28"/>
        </w:rPr>
        <w:t>решения Совета депутатов поселения Михайлово-Ярцевское</w:t>
      </w:r>
    </w:p>
    <w:p w:rsidR="002241C8" w:rsidRPr="002958B0" w:rsidRDefault="002241C8" w:rsidP="002241C8">
      <w:pPr>
        <w:spacing w:after="0" w:line="240" w:lineRule="auto"/>
        <w:jc w:val="center"/>
        <w:rPr>
          <w:rFonts w:ascii="Times New Roman" w:hAnsi="Times New Roman"/>
          <w:b/>
          <w:sz w:val="28"/>
          <w:szCs w:val="28"/>
        </w:rPr>
      </w:pPr>
      <w:r w:rsidRPr="002958B0">
        <w:rPr>
          <w:rFonts w:ascii="Times New Roman" w:hAnsi="Times New Roman"/>
          <w:b/>
          <w:sz w:val="28"/>
          <w:szCs w:val="28"/>
        </w:rPr>
        <w:t xml:space="preserve">«О внесении изменений и дополнений </w:t>
      </w:r>
      <w:r w:rsidR="00803ED6" w:rsidRPr="002958B0">
        <w:rPr>
          <w:rFonts w:ascii="Times New Roman" w:hAnsi="Times New Roman"/>
          <w:b/>
          <w:sz w:val="28"/>
          <w:szCs w:val="28"/>
        </w:rPr>
        <w:t>в Устав</w:t>
      </w:r>
      <w:r w:rsidR="00803ED6" w:rsidRPr="00803ED6">
        <w:rPr>
          <w:rFonts w:ascii="Times New Roman" w:hAnsi="Times New Roman"/>
          <w:b/>
          <w:sz w:val="28"/>
          <w:szCs w:val="28"/>
        </w:rPr>
        <w:t xml:space="preserve"> </w:t>
      </w:r>
      <w:r w:rsidR="00803ED6" w:rsidRPr="002958B0">
        <w:rPr>
          <w:rFonts w:ascii="Times New Roman" w:hAnsi="Times New Roman"/>
          <w:b/>
          <w:sz w:val="28"/>
          <w:szCs w:val="28"/>
        </w:rPr>
        <w:t>поселения</w:t>
      </w:r>
    </w:p>
    <w:p w:rsidR="002241C8" w:rsidRPr="002958B0" w:rsidRDefault="002241C8" w:rsidP="002241C8">
      <w:pPr>
        <w:spacing w:after="0" w:line="240" w:lineRule="auto"/>
        <w:jc w:val="center"/>
        <w:rPr>
          <w:rFonts w:ascii="Times New Roman" w:hAnsi="Times New Roman"/>
          <w:b/>
          <w:sz w:val="28"/>
          <w:szCs w:val="28"/>
        </w:rPr>
      </w:pPr>
      <w:r w:rsidRPr="002958B0">
        <w:rPr>
          <w:rFonts w:ascii="Times New Roman" w:hAnsi="Times New Roman"/>
          <w:b/>
          <w:sz w:val="28"/>
          <w:szCs w:val="28"/>
        </w:rPr>
        <w:t>Михайлово-Ярцевское»,</w:t>
      </w:r>
      <w:r w:rsidR="00803ED6">
        <w:rPr>
          <w:rFonts w:ascii="Times New Roman" w:hAnsi="Times New Roman"/>
          <w:b/>
          <w:sz w:val="28"/>
          <w:szCs w:val="28"/>
        </w:rPr>
        <w:t xml:space="preserve"> </w:t>
      </w:r>
      <w:r w:rsidRPr="002958B0">
        <w:rPr>
          <w:rFonts w:ascii="Times New Roman" w:hAnsi="Times New Roman"/>
          <w:b/>
          <w:sz w:val="28"/>
          <w:szCs w:val="28"/>
        </w:rPr>
        <w:t>участия граждан в их обсуждении</w:t>
      </w:r>
    </w:p>
    <w:p w:rsidR="002241C8" w:rsidRPr="002958B0" w:rsidRDefault="002241C8" w:rsidP="002241C8">
      <w:pPr>
        <w:rPr>
          <w:rFonts w:ascii="Times New Roman" w:hAnsi="Times New Roman"/>
          <w:sz w:val="28"/>
          <w:szCs w:val="28"/>
        </w:rPr>
      </w:pPr>
    </w:p>
    <w:p w:rsidR="002241C8" w:rsidRPr="002958B0" w:rsidRDefault="002241C8" w:rsidP="002241C8">
      <w:pPr>
        <w:jc w:val="center"/>
        <w:rPr>
          <w:rFonts w:ascii="Times New Roman" w:hAnsi="Times New Roman"/>
          <w:b/>
          <w:sz w:val="28"/>
          <w:szCs w:val="28"/>
        </w:rPr>
      </w:pPr>
      <w:r w:rsidRPr="002958B0">
        <w:rPr>
          <w:rFonts w:ascii="Times New Roman" w:hAnsi="Times New Roman"/>
          <w:b/>
          <w:sz w:val="28"/>
          <w:szCs w:val="28"/>
        </w:rPr>
        <w:t>1. Общие положения</w:t>
      </w:r>
    </w:p>
    <w:p w:rsidR="002241C8" w:rsidRPr="002958B0" w:rsidRDefault="002241C8" w:rsidP="002241C8">
      <w:pPr>
        <w:ind w:firstLine="708"/>
        <w:jc w:val="both"/>
        <w:rPr>
          <w:rFonts w:ascii="Times New Roman" w:hAnsi="Times New Roman"/>
          <w:sz w:val="28"/>
          <w:szCs w:val="28"/>
        </w:rPr>
      </w:pPr>
      <w:r w:rsidRPr="002958B0">
        <w:rPr>
          <w:rFonts w:ascii="Times New Roman" w:hAnsi="Times New Roman"/>
          <w:sz w:val="28"/>
          <w:szCs w:val="28"/>
        </w:rPr>
        <w:t xml:space="preserve">1. Настоящий Порядок разработан в соответствии с требованиями Федерального закона от 6 октября 2003 года №131-ФЗ </w:t>
      </w:r>
      <w:r w:rsidR="00533F61">
        <w:rPr>
          <w:rFonts w:ascii="Times New Roman" w:hAnsi="Times New Roman"/>
          <w:sz w:val="28"/>
          <w:szCs w:val="28"/>
        </w:rPr>
        <w:t>«</w:t>
      </w:r>
      <w:r w:rsidRPr="002958B0">
        <w:rPr>
          <w:rFonts w:ascii="Times New Roman" w:hAnsi="Times New Roman"/>
          <w:sz w:val="28"/>
          <w:szCs w:val="28"/>
        </w:rPr>
        <w:t>Об общих принципах организации местного самоуправления в Российской Федерации</w:t>
      </w:r>
      <w:r w:rsidR="00533F61">
        <w:rPr>
          <w:rFonts w:ascii="Times New Roman" w:hAnsi="Times New Roman"/>
          <w:sz w:val="28"/>
          <w:szCs w:val="28"/>
        </w:rPr>
        <w:t>»</w:t>
      </w:r>
      <w:r w:rsidRPr="002958B0">
        <w:rPr>
          <w:rFonts w:ascii="Times New Roman" w:hAnsi="Times New Roman"/>
          <w:sz w:val="28"/>
          <w:szCs w:val="28"/>
        </w:rPr>
        <w:t xml:space="preserve"> в целях учета предложений и определения форм участия граждан поселения Михайлово-Ярцевское в обсуждении проекта Устава поселения Михайлово-Ярцевское, проекта решения Совета депутатов поселения Михайлово-Ярцевское «О внесении изменений и дополнений в Устав поселения Михайлово-Ярцевское» (далее - проект).</w:t>
      </w:r>
    </w:p>
    <w:p w:rsidR="008226B5" w:rsidRPr="008226B5" w:rsidRDefault="008226B5" w:rsidP="008226B5">
      <w:pPr>
        <w:spacing w:after="0"/>
        <w:ind w:firstLine="708"/>
        <w:jc w:val="both"/>
        <w:rPr>
          <w:rFonts w:ascii="Times New Roman" w:hAnsi="Times New Roman"/>
          <w:sz w:val="28"/>
          <w:szCs w:val="28"/>
        </w:rPr>
      </w:pPr>
      <w:r w:rsidRPr="008226B5">
        <w:rPr>
          <w:rFonts w:ascii="Times New Roman" w:hAnsi="Times New Roman"/>
          <w:sz w:val="28"/>
          <w:szCs w:val="28"/>
        </w:rPr>
        <w:t>2. Предложения граждан по проекту правового акта (далее - предложения) носят рекомендательный характер.</w:t>
      </w:r>
    </w:p>
    <w:p w:rsidR="008226B5" w:rsidRPr="008226B5" w:rsidRDefault="008226B5" w:rsidP="008226B5">
      <w:pPr>
        <w:spacing w:after="0"/>
        <w:ind w:firstLine="708"/>
        <w:jc w:val="both"/>
        <w:rPr>
          <w:rFonts w:ascii="Times New Roman" w:hAnsi="Times New Roman"/>
          <w:sz w:val="28"/>
          <w:szCs w:val="28"/>
        </w:rPr>
      </w:pPr>
      <w:r w:rsidRPr="008226B5">
        <w:rPr>
          <w:rFonts w:ascii="Times New Roman" w:hAnsi="Times New Roman"/>
          <w:sz w:val="28"/>
          <w:szCs w:val="28"/>
        </w:rPr>
        <w:t>3. Гражданин, группа граждан могут вносить в Совет депутатов предложения в течение 21 дня со дня официального опубликования проекта правового акта.</w:t>
      </w:r>
    </w:p>
    <w:p w:rsidR="008226B5" w:rsidRPr="008226B5" w:rsidRDefault="008226B5" w:rsidP="008226B5">
      <w:pPr>
        <w:spacing w:after="0"/>
        <w:ind w:firstLine="708"/>
        <w:jc w:val="both"/>
        <w:rPr>
          <w:rFonts w:ascii="Times New Roman" w:hAnsi="Times New Roman"/>
          <w:sz w:val="28"/>
          <w:szCs w:val="28"/>
        </w:rPr>
      </w:pPr>
      <w:r w:rsidRPr="008226B5">
        <w:rPr>
          <w:rFonts w:ascii="Times New Roman" w:hAnsi="Times New Roman"/>
          <w:sz w:val="28"/>
          <w:szCs w:val="28"/>
        </w:rPr>
        <w:t>4. Предложения могут направляться посредством почтовой связи, факса, электронной почты, а также представляться лично по адресу, определенному в соответствии с пунктом 6 настоящего Порядка.</w:t>
      </w:r>
    </w:p>
    <w:p w:rsidR="008226B5" w:rsidRPr="008226B5" w:rsidRDefault="008226B5" w:rsidP="008226B5">
      <w:pPr>
        <w:spacing w:after="0"/>
        <w:ind w:firstLine="708"/>
        <w:jc w:val="both"/>
        <w:rPr>
          <w:rFonts w:ascii="Times New Roman" w:hAnsi="Times New Roman"/>
          <w:sz w:val="28"/>
          <w:szCs w:val="28"/>
        </w:rPr>
      </w:pPr>
      <w:r w:rsidRPr="008226B5">
        <w:rPr>
          <w:rFonts w:ascii="Times New Roman" w:hAnsi="Times New Roman"/>
          <w:sz w:val="28"/>
          <w:szCs w:val="28"/>
        </w:rPr>
        <w:t>Гражданин в предложении должен указать свои фамилию, имя, отчество (последнее - при наличии), номер контактного телефона, группа граждан в предложении указывает фамилии, имена, отчества всех ее членов и номер контактного телефона одного из членов группы граждан.</w:t>
      </w:r>
    </w:p>
    <w:p w:rsidR="008226B5" w:rsidRPr="008226B5" w:rsidRDefault="008226B5" w:rsidP="008226B5">
      <w:pPr>
        <w:spacing w:after="0"/>
        <w:ind w:firstLine="708"/>
        <w:jc w:val="both"/>
        <w:rPr>
          <w:rFonts w:ascii="Times New Roman" w:hAnsi="Times New Roman"/>
          <w:sz w:val="28"/>
          <w:szCs w:val="28"/>
        </w:rPr>
      </w:pPr>
      <w:r w:rsidRPr="008226B5">
        <w:rPr>
          <w:rFonts w:ascii="Times New Roman" w:hAnsi="Times New Roman"/>
          <w:sz w:val="28"/>
          <w:szCs w:val="28"/>
        </w:rPr>
        <w:t>5. Граждане также могут вносить предложения при обсуждении проекта правового акта на публичных слушаниях, проведение которых осуществляется в соответствии с порядком организации и проведения публичных слушаний, установленным Советом депутатов.</w:t>
      </w:r>
    </w:p>
    <w:p w:rsidR="008226B5" w:rsidRPr="008226B5" w:rsidRDefault="008226B5" w:rsidP="008226B5">
      <w:pPr>
        <w:spacing w:after="0"/>
        <w:ind w:firstLine="708"/>
        <w:jc w:val="both"/>
        <w:rPr>
          <w:rFonts w:ascii="Times New Roman" w:hAnsi="Times New Roman"/>
          <w:sz w:val="28"/>
          <w:szCs w:val="28"/>
        </w:rPr>
      </w:pPr>
      <w:r>
        <w:rPr>
          <w:rFonts w:ascii="Times New Roman" w:hAnsi="Times New Roman"/>
          <w:sz w:val="28"/>
          <w:szCs w:val="28"/>
        </w:rPr>
        <w:t>6</w:t>
      </w:r>
      <w:r w:rsidRPr="008226B5">
        <w:rPr>
          <w:rFonts w:ascii="Times New Roman" w:hAnsi="Times New Roman"/>
          <w:sz w:val="28"/>
          <w:szCs w:val="28"/>
        </w:rPr>
        <w:t>. Для обобщения и анализа предложений решением Совета депутатов создается рабочая группа и определяется ее персональный состав.</w:t>
      </w:r>
    </w:p>
    <w:p w:rsidR="008226B5" w:rsidRPr="008226B5" w:rsidRDefault="008226B5" w:rsidP="008226B5">
      <w:pPr>
        <w:spacing w:after="0"/>
        <w:ind w:firstLine="708"/>
        <w:jc w:val="both"/>
        <w:rPr>
          <w:rFonts w:ascii="Times New Roman" w:hAnsi="Times New Roman"/>
          <w:sz w:val="28"/>
          <w:szCs w:val="28"/>
        </w:rPr>
      </w:pPr>
      <w:r>
        <w:rPr>
          <w:rFonts w:ascii="Times New Roman" w:hAnsi="Times New Roman"/>
          <w:sz w:val="28"/>
          <w:szCs w:val="28"/>
        </w:rPr>
        <w:lastRenderedPageBreak/>
        <w:t>6</w:t>
      </w:r>
      <w:r w:rsidRPr="008226B5">
        <w:rPr>
          <w:rFonts w:ascii="Times New Roman" w:hAnsi="Times New Roman"/>
          <w:sz w:val="28"/>
          <w:szCs w:val="28"/>
        </w:rPr>
        <w:t>.1. Рабочая группа состоит из руководителя, секретаря и членов рабочей группы (далее - члены рабочей группы).</w:t>
      </w:r>
    </w:p>
    <w:p w:rsidR="008226B5" w:rsidRPr="008226B5" w:rsidRDefault="008226B5" w:rsidP="008226B5">
      <w:pPr>
        <w:spacing w:after="0"/>
        <w:ind w:firstLine="708"/>
        <w:jc w:val="both"/>
        <w:rPr>
          <w:rFonts w:ascii="Times New Roman" w:hAnsi="Times New Roman"/>
          <w:sz w:val="28"/>
          <w:szCs w:val="28"/>
        </w:rPr>
      </w:pPr>
      <w:r w:rsidRPr="008226B5">
        <w:rPr>
          <w:rFonts w:ascii="Times New Roman" w:hAnsi="Times New Roman"/>
          <w:sz w:val="28"/>
          <w:szCs w:val="28"/>
        </w:rPr>
        <w:t>В состав рабочей группы входят депутаты Совета депутатов, представители органов местного самоуправления поселения Михайлово-Ярцевское, также могут входить по приглашению главы поселения Михайлово-Ярцевское представители органов исполнительной власти города Москвы, общественных организаций, органов территориального общественного самоуправления.</w:t>
      </w:r>
    </w:p>
    <w:p w:rsidR="008226B5" w:rsidRPr="008226B5" w:rsidRDefault="008226B5" w:rsidP="008226B5">
      <w:pPr>
        <w:spacing w:after="0"/>
        <w:ind w:firstLine="708"/>
        <w:jc w:val="both"/>
        <w:rPr>
          <w:rFonts w:ascii="Times New Roman" w:hAnsi="Times New Roman"/>
          <w:sz w:val="28"/>
          <w:szCs w:val="28"/>
        </w:rPr>
      </w:pPr>
      <w:r>
        <w:rPr>
          <w:rFonts w:ascii="Times New Roman" w:hAnsi="Times New Roman"/>
          <w:sz w:val="28"/>
          <w:szCs w:val="28"/>
        </w:rPr>
        <w:t>6</w:t>
      </w:r>
      <w:r w:rsidRPr="008226B5">
        <w:rPr>
          <w:rFonts w:ascii="Times New Roman" w:hAnsi="Times New Roman"/>
          <w:sz w:val="28"/>
          <w:szCs w:val="28"/>
        </w:rPr>
        <w:t>.2. Заседание рабочей группы ведет руководитель рабочей группы и считается правомочным, если на нем присутствует не менее половины от общего числа членов рабочей группы.</w:t>
      </w:r>
    </w:p>
    <w:p w:rsidR="008226B5" w:rsidRPr="008226B5" w:rsidRDefault="008226B5" w:rsidP="008226B5">
      <w:pPr>
        <w:spacing w:after="0"/>
        <w:ind w:firstLine="708"/>
        <w:jc w:val="both"/>
        <w:rPr>
          <w:rFonts w:ascii="Times New Roman" w:hAnsi="Times New Roman"/>
          <w:sz w:val="28"/>
          <w:szCs w:val="28"/>
        </w:rPr>
      </w:pPr>
      <w:r>
        <w:rPr>
          <w:rFonts w:ascii="Times New Roman" w:hAnsi="Times New Roman"/>
          <w:sz w:val="28"/>
          <w:szCs w:val="28"/>
        </w:rPr>
        <w:t>6</w:t>
      </w:r>
      <w:r w:rsidRPr="008226B5">
        <w:rPr>
          <w:rFonts w:ascii="Times New Roman" w:hAnsi="Times New Roman"/>
          <w:sz w:val="28"/>
          <w:szCs w:val="28"/>
        </w:rPr>
        <w:t>.3.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w:t>
      </w:r>
    </w:p>
    <w:p w:rsidR="008226B5" w:rsidRPr="008226B5" w:rsidRDefault="008226B5" w:rsidP="008226B5">
      <w:pPr>
        <w:spacing w:after="0"/>
        <w:ind w:firstLine="708"/>
        <w:jc w:val="both"/>
        <w:rPr>
          <w:rFonts w:ascii="Times New Roman" w:hAnsi="Times New Roman"/>
          <w:sz w:val="28"/>
          <w:szCs w:val="28"/>
        </w:rPr>
      </w:pPr>
      <w:r>
        <w:rPr>
          <w:rFonts w:ascii="Times New Roman" w:hAnsi="Times New Roman"/>
          <w:sz w:val="28"/>
          <w:szCs w:val="28"/>
        </w:rPr>
        <w:t>7</w:t>
      </w:r>
      <w:r w:rsidRPr="008226B5">
        <w:rPr>
          <w:rFonts w:ascii="Times New Roman" w:hAnsi="Times New Roman"/>
          <w:sz w:val="28"/>
          <w:szCs w:val="28"/>
        </w:rPr>
        <w:t>. В течение 7 дней после дня окончания внесения предложений рабочая группа готовит информацию по поступившим предложениям (при наличии) и направляет ее вместе с протоколом рабочей группы всем депутатам Совета депутатов.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города Москвы, законам и иным нормативным правовым актам города Москвы.</w:t>
      </w:r>
    </w:p>
    <w:p w:rsidR="008226B5" w:rsidRPr="008226B5" w:rsidRDefault="008226B5" w:rsidP="008226B5">
      <w:pPr>
        <w:spacing w:after="0"/>
        <w:ind w:firstLine="708"/>
        <w:jc w:val="both"/>
        <w:rPr>
          <w:rFonts w:ascii="Times New Roman" w:hAnsi="Times New Roman"/>
          <w:sz w:val="28"/>
          <w:szCs w:val="28"/>
        </w:rPr>
      </w:pPr>
      <w:r>
        <w:rPr>
          <w:rFonts w:ascii="Times New Roman" w:hAnsi="Times New Roman"/>
          <w:sz w:val="28"/>
          <w:szCs w:val="28"/>
        </w:rPr>
        <w:t>8</w:t>
      </w:r>
      <w:r w:rsidRPr="008226B5">
        <w:rPr>
          <w:rFonts w:ascii="Times New Roman" w:hAnsi="Times New Roman"/>
          <w:sz w:val="28"/>
          <w:szCs w:val="28"/>
        </w:rPr>
        <w:t>. При принятии Советом депутатов решения об учете предложения в проект правового акта вносятся соответствующие поправки.</w:t>
      </w:r>
    </w:p>
    <w:p w:rsidR="008226B5" w:rsidRPr="008226B5" w:rsidRDefault="008226B5" w:rsidP="008226B5">
      <w:pPr>
        <w:spacing w:after="0"/>
        <w:ind w:firstLine="708"/>
        <w:jc w:val="both"/>
        <w:rPr>
          <w:rFonts w:ascii="Times New Roman" w:hAnsi="Times New Roman"/>
          <w:sz w:val="28"/>
          <w:szCs w:val="28"/>
        </w:rPr>
      </w:pPr>
      <w:r>
        <w:rPr>
          <w:rFonts w:ascii="Times New Roman" w:hAnsi="Times New Roman"/>
          <w:sz w:val="28"/>
          <w:szCs w:val="28"/>
        </w:rPr>
        <w:t>9</w:t>
      </w:r>
      <w:r w:rsidRPr="008226B5">
        <w:rPr>
          <w:rFonts w:ascii="Times New Roman" w:hAnsi="Times New Roman"/>
          <w:sz w:val="28"/>
          <w:szCs w:val="28"/>
        </w:rPr>
        <w:t>. Информация о результатах рассмотрения Советом депутатов поступивших предложений подлежит опубликованию, в порядке, установленном Уставом поселения Михайлово-Ярцевское для официального опубликования муниципальных правовых актов, а также размещению на официальном сайте органов местного самоуправления поселения Михайлово-Ярцевское в информационно-телекоммуникационной сети "Интернет" не позднее 10 дней со дня проведения заседания Совета депутатов</w:t>
      </w:r>
    </w:p>
    <w:p w:rsidR="008226B5" w:rsidRDefault="008226B5" w:rsidP="007522E4">
      <w:pPr>
        <w:spacing w:after="0"/>
        <w:ind w:firstLine="708"/>
        <w:jc w:val="both"/>
        <w:rPr>
          <w:rFonts w:ascii="Times New Roman" w:hAnsi="Times New Roman"/>
          <w:strike/>
          <w:sz w:val="28"/>
          <w:szCs w:val="28"/>
        </w:rPr>
      </w:pPr>
    </w:p>
    <w:p w:rsidR="008226B5" w:rsidRDefault="008226B5" w:rsidP="007522E4">
      <w:pPr>
        <w:spacing w:after="0"/>
        <w:ind w:firstLine="708"/>
        <w:jc w:val="both"/>
        <w:rPr>
          <w:rFonts w:ascii="Times New Roman" w:hAnsi="Times New Roman"/>
          <w:strike/>
          <w:sz w:val="28"/>
          <w:szCs w:val="28"/>
        </w:rPr>
      </w:pPr>
    </w:p>
    <w:p w:rsidR="008226B5" w:rsidRDefault="008226B5" w:rsidP="007522E4">
      <w:pPr>
        <w:spacing w:after="0"/>
        <w:ind w:firstLine="708"/>
        <w:jc w:val="both"/>
        <w:rPr>
          <w:rFonts w:ascii="Times New Roman" w:hAnsi="Times New Roman"/>
          <w:strike/>
          <w:sz w:val="28"/>
          <w:szCs w:val="28"/>
        </w:rPr>
      </w:pPr>
    </w:p>
    <w:p w:rsidR="006F6406" w:rsidRDefault="006F6406" w:rsidP="006F6406">
      <w:pPr>
        <w:spacing w:after="0"/>
        <w:jc w:val="both"/>
        <w:rPr>
          <w:rFonts w:ascii="Times New Roman" w:hAnsi="Times New Roman"/>
          <w:strike/>
          <w:sz w:val="28"/>
          <w:szCs w:val="28"/>
        </w:rPr>
      </w:pPr>
    </w:p>
    <w:p w:rsidR="00AF2EDE" w:rsidRDefault="00AF2EDE" w:rsidP="006F6406">
      <w:pPr>
        <w:spacing w:after="0"/>
        <w:jc w:val="both"/>
        <w:rPr>
          <w:rFonts w:ascii="Times New Roman" w:hAnsi="Times New Roman"/>
          <w:strike/>
          <w:sz w:val="28"/>
          <w:szCs w:val="28"/>
        </w:rPr>
      </w:pPr>
    </w:p>
    <w:p w:rsidR="00AF2EDE" w:rsidRDefault="00AF2EDE" w:rsidP="006F6406">
      <w:pPr>
        <w:spacing w:after="0"/>
        <w:jc w:val="both"/>
        <w:rPr>
          <w:rFonts w:ascii="Times New Roman" w:hAnsi="Times New Roman"/>
          <w:strike/>
          <w:sz w:val="28"/>
          <w:szCs w:val="28"/>
        </w:rPr>
      </w:pPr>
    </w:p>
    <w:p w:rsidR="00AF2EDE" w:rsidRDefault="00AF2EDE" w:rsidP="006F6406">
      <w:pPr>
        <w:spacing w:after="0"/>
        <w:jc w:val="both"/>
        <w:rPr>
          <w:rFonts w:ascii="Times New Roman" w:hAnsi="Times New Roman"/>
          <w:strike/>
          <w:sz w:val="28"/>
          <w:szCs w:val="28"/>
        </w:rPr>
      </w:pPr>
    </w:p>
    <w:p w:rsidR="00AF2EDE" w:rsidRDefault="00AF2EDE" w:rsidP="006F6406">
      <w:pPr>
        <w:spacing w:after="0"/>
        <w:jc w:val="both"/>
        <w:rPr>
          <w:rFonts w:ascii="Times New Roman" w:hAnsi="Times New Roman"/>
          <w:strike/>
          <w:sz w:val="28"/>
          <w:szCs w:val="28"/>
        </w:rPr>
      </w:pPr>
    </w:p>
    <w:p w:rsidR="00423C82" w:rsidRDefault="002241C8" w:rsidP="00423C82">
      <w:pPr>
        <w:spacing w:after="0" w:line="240" w:lineRule="auto"/>
        <w:ind w:left="3540" w:firstLine="708"/>
        <w:jc w:val="center"/>
        <w:rPr>
          <w:rFonts w:ascii="Times New Roman" w:hAnsi="Times New Roman"/>
          <w:sz w:val="24"/>
          <w:szCs w:val="24"/>
        </w:rPr>
      </w:pPr>
      <w:r w:rsidRPr="002958B0">
        <w:rPr>
          <w:rFonts w:ascii="Times New Roman" w:hAnsi="Times New Roman"/>
          <w:sz w:val="24"/>
          <w:szCs w:val="24"/>
        </w:rPr>
        <w:lastRenderedPageBreak/>
        <w:t>Приложение</w:t>
      </w:r>
      <w:r w:rsidR="005E2172">
        <w:rPr>
          <w:rFonts w:ascii="Times New Roman" w:hAnsi="Times New Roman"/>
          <w:sz w:val="24"/>
          <w:szCs w:val="24"/>
        </w:rPr>
        <w:t xml:space="preserve"> к </w:t>
      </w:r>
      <w:r w:rsidR="005E2172" w:rsidRPr="005E2172">
        <w:rPr>
          <w:rFonts w:ascii="Times New Roman" w:hAnsi="Times New Roman"/>
          <w:sz w:val="24"/>
          <w:szCs w:val="24"/>
        </w:rPr>
        <w:t>Порядк</w:t>
      </w:r>
      <w:r w:rsidR="005E2172">
        <w:rPr>
          <w:rFonts w:ascii="Times New Roman" w:hAnsi="Times New Roman"/>
          <w:sz w:val="24"/>
          <w:szCs w:val="24"/>
        </w:rPr>
        <w:t>у</w:t>
      </w:r>
      <w:r w:rsidR="005E2172" w:rsidRPr="005E2172">
        <w:rPr>
          <w:rFonts w:ascii="Times New Roman" w:hAnsi="Times New Roman"/>
          <w:sz w:val="24"/>
          <w:szCs w:val="24"/>
        </w:rPr>
        <w:t xml:space="preserve"> учета</w:t>
      </w:r>
      <w:r w:rsidR="00423C82">
        <w:rPr>
          <w:rFonts w:ascii="Times New Roman" w:hAnsi="Times New Roman"/>
          <w:sz w:val="24"/>
          <w:szCs w:val="24"/>
        </w:rPr>
        <w:t xml:space="preserve"> </w:t>
      </w:r>
      <w:r w:rsidR="005E2172" w:rsidRPr="005E2172">
        <w:rPr>
          <w:rFonts w:ascii="Times New Roman" w:hAnsi="Times New Roman"/>
          <w:sz w:val="24"/>
          <w:szCs w:val="24"/>
        </w:rPr>
        <w:t xml:space="preserve">предложений </w:t>
      </w:r>
    </w:p>
    <w:p w:rsidR="005E2172" w:rsidRDefault="005E2172" w:rsidP="00423C82">
      <w:pPr>
        <w:spacing w:after="0" w:line="240" w:lineRule="auto"/>
        <w:ind w:left="3540" w:firstLine="708"/>
        <w:jc w:val="center"/>
        <w:rPr>
          <w:rFonts w:ascii="Times New Roman" w:hAnsi="Times New Roman"/>
          <w:sz w:val="24"/>
          <w:szCs w:val="24"/>
        </w:rPr>
      </w:pPr>
      <w:r w:rsidRPr="005E2172">
        <w:rPr>
          <w:rFonts w:ascii="Times New Roman" w:hAnsi="Times New Roman"/>
          <w:sz w:val="24"/>
          <w:szCs w:val="24"/>
        </w:rPr>
        <w:t>граждан</w:t>
      </w:r>
      <w:r>
        <w:rPr>
          <w:rFonts w:ascii="Times New Roman" w:hAnsi="Times New Roman"/>
          <w:sz w:val="24"/>
          <w:szCs w:val="24"/>
        </w:rPr>
        <w:t xml:space="preserve"> </w:t>
      </w:r>
      <w:r w:rsidRPr="005E2172">
        <w:rPr>
          <w:rFonts w:ascii="Times New Roman" w:hAnsi="Times New Roman"/>
          <w:sz w:val="24"/>
          <w:szCs w:val="24"/>
        </w:rPr>
        <w:t xml:space="preserve">поселения Михайлово-Ярцевское </w:t>
      </w:r>
      <w:r w:rsidR="00423C82" w:rsidRPr="005E2172">
        <w:rPr>
          <w:rFonts w:ascii="Times New Roman" w:hAnsi="Times New Roman"/>
          <w:sz w:val="24"/>
          <w:szCs w:val="24"/>
        </w:rPr>
        <w:t>по проекту</w:t>
      </w:r>
    </w:p>
    <w:p w:rsidR="002241C8" w:rsidRDefault="005E2172" w:rsidP="00423C82">
      <w:pPr>
        <w:spacing w:after="0" w:line="240" w:lineRule="auto"/>
        <w:ind w:left="4248"/>
        <w:jc w:val="center"/>
        <w:rPr>
          <w:rFonts w:ascii="Times New Roman" w:hAnsi="Times New Roman"/>
          <w:sz w:val="24"/>
          <w:szCs w:val="24"/>
        </w:rPr>
      </w:pPr>
      <w:r w:rsidRPr="005E2172">
        <w:rPr>
          <w:rFonts w:ascii="Times New Roman" w:hAnsi="Times New Roman"/>
          <w:sz w:val="24"/>
          <w:szCs w:val="24"/>
        </w:rPr>
        <w:t>решения Совета депутатов поселения Михайлово-Ярцевское</w:t>
      </w:r>
      <w:r>
        <w:rPr>
          <w:rFonts w:ascii="Times New Roman" w:hAnsi="Times New Roman"/>
          <w:sz w:val="24"/>
          <w:szCs w:val="24"/>
        </w:rPr>
        <w:t xml:space="preserve"> </w:t>
      </w:r>
      <w:r w:rsidRPr="005E2172">
        <w:rPr>
          <w:rFonts w:ascii="Times New Roman" w:hAnsi="Times New Roman"/>
          <w:sz w:val="24"/>
          <w:szCs w:val="24"/>
        </w:rPr>
        <w:t>«О внесении изменений и дополнений в Устав поселения</w:t>
      </w:r>
      <w:r>
        <w:rPr>
          <w:rFonts w:ascii="Times New Roman" w:hAnsi="Times New Roman"/>
          <w:sz w:val="24"/>
          <w:szCs w:val="24"/>
        </w:rPr>
        <w:t xml:space="preserve"> </w:t>
      </w:r>
      <w:r w:rsidRPr="005E2172">
        <w:rPr>
          <w:rFonts w:ascii="Times New Roman" w:hAnsi="Times New Roman"/>
          <w:sz w:val="24"/>
          <w:szCs w:val="24"/>
        </w:rPr>
        <w:t>Михайлово-Ярцевское», участия граждан в их обсуждении</w:t>
      </w:r>
    </w:p>
    <w:p w:rsidR="005E2172" w:rsidRDefault="005E2172" w:rsidP="002241C8">
      <w:pPr>
        <w:spacing w:after="0" w:line="240" w:lineRule="auto"/>
        <w:jc w:val="right"/>
        <w:rPr>
          <w:rFonts w:ascii="Times New Roman" w:hAnsi="Times New Roman"/>
          <w:sz w:val="24"/>
          <w:szCs w:val="24"/>
        </w:rPr>
      </w:pPr>
    </w:p>
    <w:p w:rsidR="002241C8" w:rsidRPr="002958B0" w:rsidRDefault="002241C8" w:rsidP="002241C8">
      <w:pPr>
        <w:spacing w:after="0" w:line="240" w:lineRule="auto"/>
        <w:jc w:val="center"/>
        <w:rPr>
          <w:rFonts w:ascii="Times New Roman" w:hAnsi="Times New Roman"/>
          <w:b/>
          <w:sz w:val="24"/>
          <w:szCs w:val="24"/>
        </w:rPr>
      </w:pPr>
    </w:p>
    <w:p w:rsidR="002241C8" w:rsidRPr="002958B0" w:rsidRDefault="002241C8" w:rsidP="002241C8">
      <w:pPr>
        <w:spacing w:after="0" w:line="240" w:lineRule="auto"/>
        <w:jc w:val="center"/>
        <w:rPr>
          <w:rFonts w:ascii="Times New Roman" w:hAnsi="Times New Roman"/>
          <w:b/>
          <w:sz w:val="24"/>
          <w:szCs w:val="24"/>
        </w:rPr>
      </w:pPr>
      <w:r w:rsidRPr="002958B0">
        <w:rPr>
          <w:rFonts w:ascii="Times New Roman" w:hAnsi="Times New Roman"/>
          <w:b/>
          <w:sz w:val="24"/>
          <w:szCs w:val="24"/>
        </w:rPr>
        <w:t xml:space="preserve">Форма учета предложений </w:t>
      </w:r>
    </w:p>
    <w:p w:rsidR="002241C8" w:rsidRPr="002958B0" w:rsidRDefault="002241C8" w:rsidP="002241C8">
      <w:pPr>
        <w:spacing w:after="0" w:line="240" w:lineRule="auto"/>
        <w:jc w:val="center"/>
        <w:rPr>
          <w:rFonts w:ascii="Times New Roman" w:hAnsi="Times New Roman"/>
          <w:b/>
          <w:sz w:val="24"/>
          <w:szCs w:val="24"/>
        </w:rPr>
      </w:pPr>
      <w:r w:rsidRPr="002958B0">
        <w:rPr>
          <w:rFonts w:ascii="Times New Roman" w:hAnsi="Times New Roman"/>
          <w:b/>
          <w:sz w:val="24"/>
          <w:szCs w:val="24"/>
        </w:rPr>
        <w:t>граждан поселения Михайлово-Ярцевское</w:t>
      </w:r>
    </w:p>
    <w:p w:rsidR="002241C8" w:rsidRPr="002958B0" w:rsidRDefault="002241C8" w:rsidP="002241C8">
      <w:pPr>
        <w:spacing w:after="0" w:line="240" w:lineRule="auto"/>
        <w:jc w:val="center"/>
        <w:rPr>
          <w:rFonts w:ascii="Times New Roman" w:hAnsi="Times New Roman"/>
          <w:b/>
          <w:sz w:val="24"/>
          <w:szCs w:val="24"/>
        </w:rPr>
      </w:pPr>
      <w:r w:rsidRPr="002958B0">
        <w:rPr>
          <w:rFonts w:ascii="Times New Roman" w:hAnsi="Times New Roman"/>
          <w:b/>
          <w:sz w:val="24"/>
          <w:szCs w:val="24"/>
        </w:rPr>
        <w:t>по проекту решения Совета депутатов поселения Михайлово-Ярцевское</w:t>
      </w:r>
    </w:p>
    <w:p w:rsidR="002241C8" w:rsidRPr="002958B0" w:rsidRDefault="002241C8" w:rsidP="002241C8">
      <w:pPr>
        <w:spacing w:after="0" w:line="240" w:lineRule="auto"/>
        <w:jc w:val="center"/>
        <w:rPr>
          <w:rFonts w:ascii="Times New Roman" w:hAnsi="Times New Roman"/>
          <w:b/>
          <w:sz w:val="24"/>
          <w:szCs w:val="24"/>
        </w:rPr>
      </w:pPr>
      <w:r w:rsidRPr="002958B0">
        <w:rPr>
          <w:rFonts w:ascii="Times New Roman" w:hAnsi="Times New Roman"/>
          <w:b/>
          <w:sz w:val="24"/>
          <w:szCs w:val="24"/>
        </w:rPr>
        <w:t xml:space="preserve"> «О внесении изменений и дополнений </w:t>
      </w:r>
    </w:p>
    <w:p w:rsidR="002241C8" w:rsidRPr="002958B0" w:rsidRDefault="002241C8" w:rsidP="002241C8">
      <w:pPr>
        <w:spacing w:after="0" w:line="240" w:lineRule="auto"/>
        <w:jc w:val="center"/>
        <w:rPr>
          <w:rFonts w:ascii="Times New Roman" w:hAnsi="Times New Roman"/>
          <w:b/>
          <w:sz w:val="24"/>
          <w:szCs w:val="24"/>
        </w:rPr>
      </w:pPr>
      <w:r w:rsidRPr="002958B0">
        <w:rPr>
          <w:rFonts w:ascii="Times New Roman" w:hAnsi="Times New Roman"/>
          <w:b/>
          <w:sz w:val="24"/>
          <w:szCs w:val="24"/>
        </w:rPr>
        <w:t>в Устав поселения Михайлово-Ярцевское</w:t>
      </w:r>
      <w:r w:rsidR="00803ED6">
        <w:rPr>
          <w:rFonts w:ascii="Times New Roman" w:hAnsi="Times New Roman"/>
          <w:b/>
          <w:sz w:val="24"/>
          <w:szCs w:val="24"/>
        </w:rPr>
        <w:t>»</w:t>
      </w:r>
    </w:p>
    <w:p w:rsidR="002241C8" w:rsidRPr="002958B0" w:rsidRDefault="002241C8" w:rsidP="002241C8">
      <w:pPr>
        <w:spacing w:after="0" w:line="240" w:lineRule="auto"/>
        <w:jc w:val="center"/>
        <w:rPr>
          <w:rFonts w:ascii="Times New Roman" w:hAnsi="Times New Roman"/>
          <w:b/>
          <w:sz w:val="24"/>
          <w:szCs w:val="24"/>
        </w:rPr>
      </w:pPr>
    </w:p>
    <w:p w:rsidR="002241C8" w:rsidRPr="002958B0" w:rsidRDefault="002241C8" w:rsidP="002241C8">
      <w:pPr>
        <w:spacing w:after="0" w:line="240" w:lineRule="auto"/>
        <w:jc w:val="center"/>
        <w:rPr>
          <w:rFonts w:ascii="Times New Roman" w:hAnsi="Times New Roman"/>
          <w:b/>
          <w:sz w:val="24"/>
          <w:szCs w:val="24"/>
        </w:rPr>
      </w:pPr>
    </w:p>
    <w:tbl>
      <w:tblPr>
        <w:tblW w:w="9356" w:type="dxa"/>
        <w:tblInd w:w="70" w:type="dxa"/>
        <w:tblLayout w:type="fixed"/>
        <w:tblCellMar>
          <w:left w:w="70" w:type="dxa"/>
          <w:right w:w="70" w:type="dxa"/>
        </w:tblCellMar>
        <w:tblLook w:val="04A0" w:firstRow="1" w:lastRow="0" w:firstColumn="1" w:lastColumn="0" w:noHBand="0" w:noVBand="1"/>
      </w:tblPr>
      <w:tblGrid>
        <w:gridCol w:w="567"/>
        <w:gridCol w:w="1418"/>
        <w:gridCol w:w="1134"/>
        <w:gridCol w:w="850"/>
        <w:gridCol w:w="1134"/>
        <w:gridCol w:w="1418"/>
        <w:gridCol w:w="1417"/>
        <w:gridCol w:w="1418"/>
      </w:tblGrid>
      <w:tr w:rsidR="002241C8" w:rsidRPr="002958B0" w:rsidTr="00700676">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hideMark/>
          </w:tcPr>
          <w:p w:rsidR="002241C8" w:rsidRPr="002958B0" w:rsidRDefault="002241C8" w:rsidP="00700676">
            <w:pPr>
              <w:jc w:val="center"/>
              <w:rPr>
                <w:rFonts w:ascii="Times New Roman" w:hAnsi="Times New Roman"/>
                <w:sz w:val="20"/>
                <w:szCs w:val="20"/>
              </w:rPr>
            </w:pPr>
            <w:r w:rsidRPr="002958B0">
              <w:rPr>
                <w:rFonts w:ascii="Times New Roman" w:hAnsi="Times New Roman"/>
                <w:sz w:val="20"/>
                <w:szCs w:val="20"/>
              </w:rPr>
              <w:t xml:space="preserve">№  </w:t>
            </w:r>
            <w:r w:rsidRPr="002958B0">
              <w:rPr>
                <w:rFonts w:ascii="Times New Roman" w:hAnsi="Times New Roman"/>
                <w:sz w:val="20"/>
                <w:szCs w:val="20"/>
              </w:rPr>
              <w:br/>
              <w:t>п/п</w:t>
            </w:r>
          </w:p>
          <w:p w:rsidR="002241C8" w:rsidRPr="002958B0" w:rsidRDefault="002241C8" w:rsidP="00700676">
            <w:pPr>
              <w:jc w:val="center"/>
              <w:rPr>
                <w:rFonts w:ascii="Times New Roman" w:hAnsi="Times New Roman"/>
                <w:sz w:val="20"/>
                <w:szCs w:val="20"/>
                <w:lang w:val="en-US" w:bidi="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2241C8" w:rsidRPr="002958B0" w:rsidRDefault="002241C8" w:rsidP="00700676">
            <w:pPr>
              <w:jc w:val="center"/>
              <w:rPr>
                <w:rFonts w:ascii="Times New Roman" w:hAnsi="Times New Roman"/>
                <w:sz w:val="20"/>
                <w:szCs w:val="20"/>
                <w:lang w:val="en-US" w:bidi="en-US"/>
              </w:rPr>
            </w:pPr>
            <w:r w:rsidRPr="002958B0">
              <w:rPr>
                <w:rFonts w:ascii="Times New Roman" w:hAnsi="Times New Roman"/>
                <w:sz w:val="20"/>
                <w:szCs w:val="20"/>
              </w:rPr>
              <w:t xml:space="preserve">Инициатор  </w:t>
            </w:r>
            <w:r w:rsidRPr="002958B0">
              <w:rPr>
                <w:rFonts w:ascii="Times New Roman" w:hAnsi="Times New Roman"/>
                <w:sz w:val="20"/>
                <w:szCs w:val="20"/>
              </w:rPr>
              <w:br/>
              <w:t xml:space="preserve">внесения   </w:t>
            </w:r>
            <w:r w:rsidRPr="002958B0">
              <w:rPr>
                <w:rFonts w:ascii="Times New Roman" w:hAnsi="Times New Roman"/>
                <w:sz w:val="20"/>
                <w:szCs w:val="20"/>
              </w:rPr>
              <w:br/>
              <w:t>предложений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2241C8" w:rsidRPr="002958B0" w:rsidRDefault="002241C8" w:rsidP="00700676">
            <w:pPr>
              <w:jc w:val="center"/>
              <w:rPr>
                <w:rFonts w:ascii="Times New Roman" w:hAnsi="Times New Roman"/>
                <w:sz w:val="20"/>
                <w:szCs w:val="20"/>
                <w:lang w:val="en-US" w:bidi="en-US"/>
              </w:rPr>
            </w:pPr>
            <w:r w:rsidRPr="002958B0">
              <w:rPr>
                <w:rFonts w:ascii="Times New Roman" w:hAnsi="Times New Roman"/>
                <w:sz w:val="20"/>
                <w:szCs w:val="20"/>
              </w:rPr>
              <w:t xml:space="preserve">Дата    </w:t>
            </w:r>
            <w:r w:rsidRPr="002958B0">
              <w:rPr>
                <w:rFonts w:ascii="Times New Roman" w:hAnsi="Times New Roman"/>
                <w:sz w:val="20"/>
                <w:szCs w:val="20"/>
              </w:rPr>
              <w:br/>
              <w:t>внесения</w:t>
            </w:r>
          </w:p>
        </w:tc>
        <w:tc>
          <w:tcPr>
            <w:tcW w:w="850" w:type="dxa"/>
            <w:tcBorders>
              <w:top w:val="single" w:sz="6" w:space="0" w:color="auto"/>
              <w:left w:val="single" w:sz="6" w:space="0" w:color="auto"/>
              <w:bottom w:val="single" w:sz="6" w:space="0" w:color="auto"/>
              <w:right w:val="single" w:sz="6" w:space="0" w:color="auto"/>
            </w:tcBorders>
            <w:vAlign w:val="center"/>
            <w:hideMark/>
          </w:tcPr>
          <w:p w:rsidR="002241C8" w:rsidRPr="002958B0" w:rsidRDefault="002241C8" w:rsidP="00700676">
            <w:pPr>
              <w:jc w:val="center"/>
              <w:rPr>
                <w:rFonts w:ascii="Times New Roman" w:hAnsi="Times New Roman"/>
                <w:sz w:val="20"/>
                <w:szCs w:val="20"/>
                <w:lang w:val="en-US" w:bidi="en-US"/>
              </w:rPr>
            </w:pPr>
            <w:r w:rsidRPr="002958B0">
              <w:rPr>
                <w:rFonts w:ascii="Times New Roman" w:hAnsi="Times New Roman"/>
                <w:sz w:val="20"/>
                <w:szCs w:val="20"/>
              </w:rPr>
              <w:t>Абзац,</w:t>
            </w:r>
            <w:r w:rsidRPr="002958B0">
              <w:rPr>
                <w:rFonts w:ascii="Times New Roman" w:hAnsi="Times New Roman"/>
                <w:sz w:val="20"/>
                <w:szCs w:val="20"/>
              </w:rPr>
              <w:br/>
              <w:t>пункт,</w:t>
            </w:r>
            <w:r w:rsidRPr="002958B0">
              <w:rPr>
                <w:rFonts w:ascii="Times New Roman" w:hAnsi="Times New Roman"/>
                <w:sz w:val="20"/>
                <w:szCs w:val="20"/>
              </w:rPr>
              <w:br/>
              <w:t>часть,</w:t>
            </w:r>
            <w:r w:rsidRPr="002958B0">
              <w:rPr>
                <w:rFonts w:ascii="Times New Roman" w:hAnsi="Times New Roman"/>
                <w:sz w:val="20"/>
                <w:szCs w:val="20"/>
              </w:rPr>
              <w:br/>
              <w:t>статья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241C8" w:rsidRPr="002958B0" w:rsidRDefault="002241C8" w:rsidP="00700676">
            <w:pPr>
              <w:jc w:val="center"/>
              <w:rPr>
                <w:rFonts w:ascii="Times New Roman" w:hAnsi="Times New Roman"/>
                <w:sz w:val="20"/>
                <w:szCs w:val="20"/>
                <w:lang w:val="en-US" w:bidi="en-US"/>
              </w:rPr>
            </w:pPr>
            <w:r w:rsidRPr="002958B0">
              <w:rPr>
                <w:rFonts w:ascii="Times New Roman" w:hAnsi="Times New Roman"/>
                <w:sz w:val="20"/>
                <w:szCs w:val="20"/>
              </w:rPr>
              <w:t>Текст проекта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2241C8" w:rsidRPr="002958B0" w:rsidRDefault="002241C8" w:rsidP="00700676">
            <w:pPr>
              <w:jc w:val="center"/>
              <w:rPr>
                <w:rFonts w:ascii="Times New Roman" w:hAnsi="Times New Roman"/>
                <w:sz w:val="20"/>
                <w:szCs w:val="20"/>
                <w:lang w:val="en-US" w:bidi="en-US"/>
              </w:rPr>
            </w:pPr>
            <w:r w:rsidRPr="002958B0">
              <w:rPr>
                <w:rFonts w:ascii="Times New Roman" w:hAnsi="Times New Roman"/>
                <w:sz w:val="20"/>
                <w:szCs w:val="20"/>
              </w:rPr>
              <w:t>Текст</w:t>
            </w:r>
            <w:r w:rsidRPr="002958B0">
              <w:rPr>
                <w:rFonts w:ascii="Times New Roman" w:hAnsi="Times New Roman"/>
                <w:sz w:val="20"/>
                <w:szCs w:val="20"/>
              </w:rPr>
              <w:br/>
              <w:t>предложения</w:t>
            </w:r>
          </w:p>
        </w:tc>
        <w:tc>
          <w:tcPr>
            <w:tcW w:w="1417" w:type="dxa"/>
            <w:tcBorders>
              <w:top w:val="single" w:sz="6" w:space="0" w:color="auto"/>
              <w:left w:val="single" w:sz="6" w:space="0" w:color="auto"/>
              <w:bottom w:val="single" w:sz="6" w:space="0" w:color="auto"/>
              <w:right w:val="single" w:sz="6" w:space="0" w:color="auto"/>
            </w:tcBorders>
            <w:vAlign w:val="center"/>
            <w:hideMark/>
          </w:tcPr>
          <w:p w:rsidR="002241C8" w:rsidRPr="002958B0" w:rsidRDefault="002241C8" w:rsidP="00700676">
            <w:pPr>
              <w:jc w:val="center"/>
              <w:rPr>
                <w:rFonts w:ascii="Times New Roman" w:hAnsi="Times New Roman"/>
                <w:sz w:val="20"/>
                <w:szCs w:val="20"/>
                <w:lang w:bidi="en-US"/>
              </w:rPr>
            </w:pPr>
            <w:r w:rsidRPr="002958B0">
              <w:rPr>
                <w:rFonts w:ascii="Times New Roman" w:hAnsi="Times New Roman"/>
                <w:sz w:val="20"/>
                <w:szCs w:val="20"/>
              </w:rPr>
              <w:t>Текст проекта</w:t>
            </w:r>
            <w:r w:rsidRPr="002958B0">
              <w:rPr>
                <w:rFonts w:ascii="Times New Roman" w:hAnsi="Times New Roman"/>
                <w:sz w:val="20"/>
                <w:szCs w:val="20"/>
              </w:rPr>
              <w:br/>
              <w:t xml:space="preserve">с учетом     </w:t>
            </w:r>
            <w:r w:rsidRPr="002958B0">
              <w:rPr>
                <w:rFonts w:ascii="Times New Roman" w:hAnsi="Times New Roman"/>
                <w:sz w:val="20"/>
                <w:szCs w:val="20"/>
              </w:rPr>
              <w:br/>
              <w:t xml:space="preserve">внесенного   </w:t>
            </w:r>
            <w:r w:rsidRPr="002958B0">
              <w:rPr>
                <w:rFonts w:ascii="Times New Roman" w:hAnsi="Times New Roman"/>
                <w:sz w:val="20"/>
                <w:szCs w:val="20"/>
              </w:rPr>
              <w:br/>
              <w:t>предло-жения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2241C8" w:rsidRPr="002958B0" w:rsidRDefault="002241C8" w:rsidP="00700676">
            <w:pPr>
              <w:jc w:val="center"/>
              <w:rPr>
                <w:rFonts w:ascii="Times New Roman" w:hAnsi="Times New Roman"/>
                <w:sz w:val="20"/>
                <w:szCs w:val="20"/>
                <w:lang w:val="en-US" w:bidi="en-US"/>
              </w:rPr>
            </w:pPr>
            <w:r w:rsidRPr="002958B0">
              <w:rPr>
                <w:rFonts w:ascii="Times New Roman" w:hAnsi="Times New Roman"/>
                <w:sz w:val="20"/>
                <w:szCs w:val="20"/>
              </w:rPr>
              <w:t>Примечание</w:t>
            </w:r>
          </w:p>
        </w:tc>
      </w:tr>
      <w:tr w:rsidR="002241C8" w:rsidRPr="002958B0" w:rsidTr="00700676">
        <w:trPr>
          <w:cantSplit/>
          <w:trHeight w:val="251"/>
        </w:trPr>
        <w:tc>
          <w:tcPr>
            <w:tcW w:w="567" w:type="dxa"/>
            <w:tcBorders>
              <w:top w:val="single" w:sz="6" w:space="0" w:color="auto"/>
              <w:left w:val="single" w:sz="6" w:space="0" w:color="auto"/>
              <w:bottom w:val="single" w:sz="6" w:space="0" w:color="auto"/>
              <w:right w:val="single" w:sz="6" w:space="0" w:color="auto"/>
            </w:tcBorders>
            <w:hideMark/>
          </w:tcPr>
          <w:p w:rsidR="002241C8" w:rsidRPr="002958B0" w:rsidRDefault="002241C8" w:rsidP="00700676">
            <w:pPr>
              <w:jc w:val="center"/>
              <w:rPr>
                <w:rFonts w:ascii="Times New Roman" w:hAnsi="Times New Roman"/>
                <w:sz w:val="20"/>
                <w:szCs w:val="24"/>
                <w:lang w:val="en-US" w:bidi="en-US"/>
              </w:rPr>
            </w:pPr>
            <w:r w:rsidRPr="002958B0">
              <w:rPr>
                <w:rFonts w:ascii="Times New Roman" w:hAnsi="Times New Roman"/>
                <w:sz w:val="20"/>
                <w:szCs w:val="24"/>
              </w:rPr>
              <w:t>1</w:t>
            </w:r>
          </w:p>
        </w:tc>
        <w:tc>
          <w:tcPr>
            <w:tcW w:w="1418" w:type="dxa"/>
            <w:tcBorders>
              <w:top w:val="single" w:sz="6" w:space="0" w:color="auto"/>
              <w:left w:val="single" w:sz="6" w:space="0" w:color="auto"/>
              <w:bottom w:val="single" w:sz="6" w:space="0" w:color="auto"/>
              <w:right w:val="single" w:sz="6" w:space="0" w:color="auto"/>
            </w:tcBorders>
            <w:hideMark/>
          </w:tcPr>
          <w:p w:rsidR="002241C8" w:rsidRPr="002958B0" w:rsidRDefault="002241C8" w:rsidP="00700676">
            <w:pPr>
              <w:jc w:val="center"/>
              <w:rPr>
                <w:rFonts w:ascii="Times New Roman" w:hAnsi="Times New Roman"/>
                <w:sz w:val="20"/>
                <w:szCs w:val="24"/>
                <w:lang w:val="en-US" w:bidi="en-US"/>
              </w:rPr>
            </w:pPr>
            <w:r w:rsidRPr="002958B0">
              <w:rPr>
                <w:rFonts w:ascii="Times New Roman" w:hAnsi="Times New Roman"/>
                <w:sz w:val="20"/>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2241C8" w:rsidRPr="002958B0" w:rsidRDefault="002241C8" w:rsidP="00700676">
            <w:pPr>
              <w:jc w:val="center"/>
              <w:rPr>
                <w:rFonts w:ascii="Times New Roman" w:hAnsi="Times New Roman"/>
                <w:sz w:val="20"/>
                <w:szCs w:val="24"/>
                <w:lang w:val="en-US" w:bidi="en-US"/>
              </w:rPr>
            </w:pPr>
            <w:r w:rsidRPr="002958B0">
              <w:rPr>
                <w:rFonts w:ascii="Times New Roman" w:hAnsi="Times New Roman"/>
                <w:sz w:val="20"/>
                <w:szCs w:val="24"/>
              </w:rPr>
              <w:t>3</w:t>
            </w:r>
          </w:p>
        </w:tc>
        <w:tc>
          <w:tcPr>
            <w:tcW w:w="850" w:type="dxa"/>
            <w:tcBorders>
              <w:top w:val="single" w:sz="6" w:space="0" w:color="auto"/>
              <w:left w:val="single" w:sz="6" w:space="0" w:color="auto"/>
              <w:bottom w:val="single" w:sz="6" w:space="0" w:color="auto"/>
              <w:right w:val="single" w:sz="6" w:space="0" w:color="auto"/>
            </w:tcBorders>
            <w:hideMark/>
          </w:tcPr>
          <w:p w:rsidR="002241C8" w:rsidRPr="002958B0" w:rsidRDefault="002241C8" w:rsidP="00700676">
            <w:pPr>
              <w:jc w:val="center"/>
              <w:rPr>
                <w:rFonts w:ascii="Times New Roman" w:hAnsi="Times New Roman"/>
                <w:sz w:val="20"/>
                <w:szCs w:val="24"/>
                <w:lang w:val="en-US" w:bidi="en-US"/>
              </w:rPr>
            </w:pPr>
            <w:r w:rsidRPr="002958B0">
              <w:rPr>
                <w:rFonts w:ascii="Times New Roman" w:hAnsi="Times New Roman"/>
                <w:sz w:val="20"/>
                <w:szCs w:val="24"/>
              </w:rPr>
              <w:t>4</w:t>
            </w:r>
          </w:p>
        </w:tc>
        <w:tc>
          <w:tcPr>
            <w:tcW w:w="1134" w:type="dxa"/>
            <w:tcBorders>
              <w:top w:val="single" w:sz="6" w:space="0" w:color="auto"/>
              <w:left w:val="single" w:sz="6" w:space="0" w:color="auto"/>
              <w:bottom w:val="single" w:sz="6" w:space="0" w:color="auto"/>
              <w:right w:val="single" w:sz="6" w:space="0" w:color="auto"/>
            </w:tcBorders>
            <w:hideMark/>
          </w:tcPr>
          <w:p w:rsidR="002241C8" w:rsidRPr="002958B0" w:rsidRDefault="002241C8" w:rsidP="00700676">
            <w:pPr>
              <w:jc w:val="center"/>
              <w:rPr>
                <w:rFonts w:ascii="Times New Roman" w:hAnsi="Times New Roman"/>
                <w:sz w:val="20"/>
                <w:szCs w:val="24"/>
                <w:lang w:val="en-US" w:bidi="en-US"/>
              </w:rPr>
            </w:pPr>
            <w:r w:rsidRPr="002958B0">
              <w:rPr>
                <w:rFonts w:ascii="Times New Roman" w:hAnsi="Times New Roman"/>
                <w:sz w:val="20"/>
                <w:szCs w:val="24"/>
              </w:rPr>
              <w:t>5</w:t>
            </w:r>
          </w:p>
        </w:tc>
        <w:tc>
          <w:tcPr>
            <w:tcW w:w="1418" w:type="dxa"/>
            <w:tcBorders>
              <w:top w:val="single" w:sz="6" w:space="0" w:color="auto"/>
              <w:left w:val="single" w:sz="6" w:space="0" w:color="auto"/>
              <w:bottom w:val="single" w:sz="6" w:space="0" w:color="auto"/>
              <w:right w:val="single" w:sz="6" w:space="0" w:color="auto"/>
            </w:tcBorders>
            <w:hideMark/>
          </w:tcPr>
          <w:p w:rsidR="002241C8" w:rsidRPr="002958B0" w:rsidRDefault="002241C8" w:rsidP="00700676">
            <w:pPr>
              <w:jc w:val="center"/>
              <w:rPr>
                <w:rFonts w:ascii="Times New Roman" w:hAnsi="Times New Roman"/>
                <w:sz w:val="20"/>
                <w:szCs w:val="24"/>
                <w:lang w:val="en-US" w:bidi="en-US"/>
              </w:rPr>
            </w:pPr>
            <w:r w:rsidRPr="002958B0">
              <w:rPr>
                <w:rFonts w:ascii="Times New Roman" w:hAnsi="Times New Roman"/>
                <w:sz w:val="20"/>
                <w:szCs w:val="24"/>
              </w:rPr>
              <w:t>6</w:t>
            </w:r>
          </w:p>
        </w:tc>
        <w:tc>
          <w:tcPr>
            <w:tcW w:w="1417" w:type="dxa"/>
            <w:tcBorders>
              <w:top w:val="single" w:sz="6" w:space="0" w:color="auto"/>
              <w:left w:val="single" w:sz="6" w:space="0" w:color="auto"/>
              <w:bottom w:val="single" w:sz="6" w:space="0" w:color="auto"/>
              <w:right w:val="single" w:sz="6" w:space="0" w:color="auto"/>
            </w:tcBorders>
            <w:hideMark/>
          </w:tcPr>
          <w:p w:rsidR="002241C8" w:rsidRPr="002958B0" w:rsidRDefault="002241C8" w:rsidP="00700676">
            <w:pPr>
              <w:jc w:val="center"/>
              <w:rPr>
                <w:rFonts w:ascii="Times New Roman" w:hAnsi="Times New Roman"/>
                <w:sz w:val="20"/>
                <w:szCs w:val="24"/>
                <w:lang w:val="en-US" w:bidi="en-US"/>
              </w:rPr>
            </w:pPr>
            <w:r w:rsidRPr="002958B0">
              <w:rPr>
                <w:rFonts w:ascii="Times New Roman" w:hAnsi="Times New Roman"/>
                <w:sz w:val="20"/>
                <w:szCs w:val="24"/>
              </w:rPr>
              <w:t>7</w:t>
            </w:r>
          </w:p>
        </w:tc>
        <w:tc>
          <w:tcPr>
            <w:tcW w:w="1418" w:type="dxa"/>
            <w:tcBorders>
              <w:top w:val="single" w:sz="6" w:space="0" w:color="auto"/>
              <w:left w:val="single" w:sz="6" w:space="0" w:color="auto"/>
              <w:bottom w:val="single" w:sz="6" w:space="0" w:color="auto"/>
              <w:right w:val="single" w:sz="6" w:space="0" w:color="auto"/>
            </w:tcBorders>
            <w:hideMark/>
          </w:tcPr>
          <w:p w:rsidR="002241C8" w:rsidRPr="002958B0" w:rsidRDefault="002241C8" w:rsidP="00700676">
            <w:pPr>
              <w:jc w:val="center"/>
              <w:rPr>
                <w:rFonts w:ascii="Times New Roman" w:hAnsi="Times New Roman"/>
                <w:sz w:val="20"/>
                <w:szCs w:val="24"/>
                <w:lang w:val="en-US" w:bidi="en-US"/>
              </w:rPr>
            </w:pPr>
            <w:r w:rsidRPr="002958B0">
              <w:rPr>
                <w:rFonts w:ascii="Times New Roman" w:hAnsi="Times New Roman"/>
                <w:sz w:val="20"/>
                <w:szCs w:val="24"/>
              </w:rPr>
              <w:t>8</w:t>
            </w:r>
          </w:p>
        </w:tc>
      </w:tr>
      <w:tr w:rsidR="002241C8" w:rsidRPr="002958B0" w:rsidTr="00700676">
        <w:trPr>
          <w:cantSplit/>
          <w:trHeight w:val="240"/>
        </w:trPr>
        <w:tc>
          <w:tcPr>
            <w:tcW w:w="567" w:type="dxa"/>
            <w:tcBorders>
              <w:top w:val="single" w:sz="6" w:space="0" w:color="auto"/>
              <w:left w:val="single" w:sz="6" w:space="0" w:color="auto"/>
              <w:bottom w:val="single" w:sz="6" w:space="0" w:color="auto"/>
              <w:right w:val="single" w:sz="6" w:space="0" w:color="auto"/>
            </w:tcBorders>
          </w:tcPr>
          <w:p w:rsidR="002241C8" w:rsidRPr="002958B0" w:rsidRDefault="002241C8" w:rsidP="00700676">
            <w:pPr>
              <w:rPr>
                <w:rFonts w:ascii="Times New Roman" w:hAnsi="Times New Roman"/>
                <w:sz w:val="24"/>
                <w:szCs w:val="24"/>
                <w:lang w:bidi="en-US"/>
              </w:rPr>
            </w:pPr>
          </w:p>
          <w:p w:rsidR="002241C8" w:rsidRPr="002958B0" w:rsidRDefault="002241C8" w:rsidP="00700676">
            <w:pPr>
              <w:rPr>
                <w:rFonts w:ascii="Times New Roman" w:hAnsi="Times New Roman"/>
                <w:sz w:val="24"/>
                <w:szCs w:val="24"/>
                <w:lang w:bidi="en-US"/>
              </w:rPr>
            </w:pPr>
          </w:p>
        </w:tc>
        <w:tc>
          <w:tcPr>
            <w:tcW w:w="1418" w:type="dxa"/>
            <w:tcBorders>
              <w:top w:val="single" w:sz="6" w:space="0" w:color="auto"/>
              <w:left w:val="single" w:sz="6" w:space="0" w:color="auto"/>
              <w:bottom w:val="single" w:sz="6" w:space="0" w:color="auto"/>
              <w:right w:val="single" w:sz="6" w:space="0" w:color="auto"/>
            </w:tcBorders>
          </w:tcPr>
          <w:p w:rsidR="002241C8" w:rsidRPr="002958B0" w:rsidRDefault="002241C8" w:rsidP="00700676">
            <w:pPr>
              <w:rPr>
                <w:rFonts w:ascii="Times New Roman" w:hAnsi="Times New Roman"/>
                <w:sz w:val="24"/>
                <w:szCs w:val="24"/>
                <w:lang w:val="en-US" w:bidi="en-US"/>
              </w:rPr>
            </w:pPr>
          </w:p>
        </w:tc>
        <w:tc>
          <w:tcPr>
            <w:tcW w:w="1134" w:type="dxa"/>
            <w:tcBorders>
              <w:top w:val="single" w:sz="6" w:space="0" w:color="auto"/>
              <w:left w:val="single" w:sz="6" w:space="0" w:color="auto"/>
              <w:bottom w:val="single" w:sz="6" w:space="0" w:color="auto"/>
              <w:right w:val="single" w:sz="6" w:space="0" w:color="auto"/>
            </w:tcBorders>
          </w:tcPr>
          <w:p w:rsidR="002241C8" w:rsidRPr="002958B0" w:rsidRDefault="002241C8" w:rsidP="00700676">
            <w:pPr>
              <w:rPr>
                <w:rFonts w:ascii="Times New Roman" w:hAnsi="Times New Roman"/>
                <w:sz w:val="24"/>
                <w:szCs w:val="24"/>
                <w:lang w:val="en-US" w:bidi="en-US"/>
              </w:rPr>
            </w:pPr>
          </w:p>
        </w:tc>
        <w:tc>
          <w:tcPr>
            <w:tcW w:w="850" w:type="dxa"/>
            <w:tcBorders>
              <w:top w:val="single" w:sz="6" w:space="0" w:color="auto"/>
              <w:left w:val="single" w:sz="6" w:space="0" w:color="auto"/>
              <w:bottom w:val="single" w:sz="6" w:space="0" w:color="auto"/>
              <w:right w:val="single" w:sz="6" w:space="0" w:color="auto"/>
            </w:tcBorders>
          </w:tcPr>
          <w:p w:rsidR="002241C8" w:rsidRPr="002958B0" w:rsidRDefault="002241C8" w:rsidP="00700676">
            <w:pPr>
              <w:rPr>
                <w:rFonts w:ascii="Times New Roman" w:hAnsi="Times New Roman"/>
                <w:sz w:val="24"/>
                <w:szCs w:val="24"/>
                <w:lang w:val="en-US" w:bidi="en-US"/>
              </w:rPr>
            </w:pPr>
          </w:p>
        </w:tc>
        <w:tc>
          <w:tcPr>
            <w:tcW w:w="1134" w:type="dxa"/>
            <w:tcBorders>
              <w:top w:val="single" w:sz="6" w:space="0" w:color="auto"/>
              <w:left w:val="single" w:sz="6" w:space="0" w:color="auto"/>
              <w:bottom w:val="single" w:sz="6" w:space="0" w:color="auto"/>
              <w:right w:val="single" w:sz="6" w:space="0" w:color="auto"/>
            </w:tcBorders>
          </w:tcPr>
          <w:p w:rsidR="002241C8" w:rsidRPr="002958B0" w:rsidRDefault="002241C8" w:rsidP="00700676">
            <w:pPr>
              <w:rPr>
                <w:rFonts w:ascii="Times New Roman" w:hAnsi="Times New Roman"/>
                <w:sz w:val="24"/>
                <w:szCs w:val="24"/>
                <w:lang w:val="en-US" w:bidi="en-US"/>
              </w:rPr>
            </w:pPr>
          </w:p>
        </w:tc>
        <w:tc>
          <w:tcPr>
            <w:tcW w:w="1418" w:type="dxa"/>
            <w:tcBorders>
              <w:top w:val="single" w:sz="6" w:space="0" w:color="auto"/>
              <w:left w:val="single" w:sz="6" w:space="0" w:color="auto"/>
              <w:bottom w:val="single" w:sz="6" w:space="0" w:color="auto"/>
              <w:right w:val="single" w:sz="6" w:space="0" w:color="auto"/>
            </w:tcBorders>
          </w:tcPr>
          <w:p w:rsidR="002241C8" w:rsidRPr="002958B0" w:rsidRDefault="002241C8" w:rsidP="00700676">
            <w:pPr>
              <w:rPr>
                <w:rFonts w:ascii="Times New Roman" w:hAnsi="Times New Roman"/>
                <w:sz w:val="24"/>
                <w:szCs w:val="24"/>
                <w:lang w:val="en-US" w:bidi="en-US"/>
              </w:rPr>
            </w:pPr>
          </w:p>
        </w:tc>
        <w:tc>
          <w:tcPr>
            <w:tcW w:w="1417" w:type="dxa"/>
            <w:tcBorders>
              <w:top w:val="single" w:sz="6" w:space="0" w:color="auto"/>
              <w:left w:val="single" w:sz="6" w:space="0" w:color="auto"/>
              <w:bottom w:val="single" w:sz="6" w:space="0" w:color="auto"/>
              <w:right w:val="single" w:sz="6" w:space="0" w:color="auto"/>
            </w:tcBorders>
          </w:tcPr>
          <w:p w:rsidR="002241C8" w:rsidRPr="002958B0" w:rsidRDefault="002241C8" w:rsidP="00700676">
            <w:pPr>
              <w:rPr>
                <w:rFonts w:ascii="Times New Roman" w:hAnsi="Times New Roman"/>
                <w:sz w:val="24"/>
                <w:szCs w:val="24"/>
                <w:lang w:val="en-US" w:bidi="en-US"/>
              </w:rPr>
            </w:pPr>
          </w:p>
        </w:tc>
        <w:tc>
          <w:tcPr>
            <w:tcW w:w="1418" w:type="dxa"/>
            <w:tcBorders>
              <w:top w:val="single" w:sz="6" w:space="0" w:color="auto"/>
              <w:left w:val="single" w:sz="6" w:space="0" w:color="auto"/>
              <w:bottom w:val="single" w:sz="6" w:space="0" w:color="auto"/>
              <w:right w:val="single" w:sz="6" w:space="0" w:color="auto"/>
            </w:tcBorders>
          </w:tcPr>
          <w:p w:rsidR="002241C8" w:rsidRPr="002958B0" w:rsidRDefault="002241C8" w:rsidP="00700676">
            <w:pPr>
              <w:rPr>
                <w:rFonts w:ascii="Times New Roman" w:hAnsi="Times New Roman"/>
                <w:sz w:val="24"/>
                <w:szCs w:val="24"/>
                <w:lang w:val="en-US" w:bidi="en-US"/>
              </w:rPr>
            </w:pPr>
          </w:p>
        </w:tc>
      </w:tr>
    </w:tbl>
    <w:p w:rsidR="002241C8" w:rsidRDefault="002241C8" w:rsidP="002241C8">
      <w:pPr>
        <w:ind w:left="851"/>
        <w:jc w:val="both"/>
        <w:rPr>
          <w:rFonts w:ascii="Times New Roman" w:hAnsi="Times New Roman"/>
          <w:sz w:val="24"/>
          <w:szCs w:val="24"/>
        </w:rPr>
      </w:pPr>
    </w:p>
    <w:p w:rsidR="00F756AB" w:rsidRDefault="00F756AB" w:rsidP="002241C8">
      <w:pPr>
        <w:ind w:left="851"/>
        <w:jc w:val="both"/>
        <w:rPr>
          <w:rFonts w:ascii="Times New Roman" w:hAnsi="Times New Roman"/>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AF2EDE" w:rsidRDefault="00AF2EDE"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F756AB" w:rsidRDefault="00F756AB" w:rsidP="002241C8">
      <w:pPr>
        <w:spacing w:after="0" w:line="240" w:lineRule="auto"/>
        <w:ind w:left="5387"/>
        <w:rPr>
          <w:rFonts w:ascii="Arial" w:hAnsi="Arial" w:cs="Arial"/>
          <w:sz w:val="24"/>
          <w:szCs w:val="24"/>
        </w:rPr>
      </w:pPr>
    </w:p>
    <w:p w:rsidR="002241C8" w:rsidRPr="002C34FB" w:rsidRDefault="002241C8" w:rsidP="002241C8">
      <w:pPr>
        <w:spacing w:after="0" w:line="240" w:lineRule="auto"/>
        <w:ind w:left="5387"/>
        <w:rPr>
          <w:rFonts w:ascii="Times New Roman" w:hAnsi="Times New Roman"/>
          <w:sz w:val="24"/>
          <w:szCs w:val="24"/>
        </w:rPr>
      </w:pPr>
      <w:r w:rsidRPr="002C34FB">
        <w:rPr>
          <w:rFonts w:ascii="Times New Roman" w:hAnsi="Times New Roman"/>
          <w:sz w:val="24"/>
          <w:szCs w:val="24"/>
        </w:rPr>
        <w:lastRenderedPageBreak/>
        <w:t>Приложение 4</w:t>
      </w:r>
    </w:p>
    <w:p w:rsidR="006F6406" w:rsidRPr="002C34FB" w:rsidRDefault="006F6406" w:rsidP="006F6406">
      <w:pPr>
        <w:spacing w:after="0" w:line="240" w:lineRule="auto"/>
        <w:ind w:left="5387"/>
        <w:rPr>
          <w:rFonts w:ascii="Times New Roman" w:hAnsi="Times New Roman"/>
          <w:sz w:val="24"/>
          <w:szCs w:val="24"/>
        </w:rPr>
      </w:pPr>
      <w:r w:rsidRPr="002C34FB">
        <w:rPr>
          <w:rFonts w:ascii="Times New Roman" w:hAnsi="Times New Roman"/>
          <w:sz w:val="24"/>
          <w:szCs w:val="24"/>
        </w:rPr>
        <w:t xml:space="preserve">к решению Совета депутатов поселения Михайлово-Ярцевское </w:t>
      </w:r>
    </w:p>
    <w:p w:rsidR="006F6406" w:rsidRPr="002C34FB" w:rsidRDefault="006F6406" w:rsidP="006F6406">
      <w:pPr>
        <w:spacing w:after="0" w:line="240" w:lineRule="auto"/>
        <w:ind w:left="5387"/>
        <w:rPr>
          <w:rFonts w:ascii="Times New Roman" w:hAnsi="Times New Roman"/>
          <w:sz w:val="24"/>
          <w:szCs w:val="24"/>
        </w:rPr>
      </w:pPr>
      <w:r w:rsidRPr="002C34FB">
        <w:rPr>
          <w:rFonts w:ascii="Times New Roman" w:hAnsi="Times New Roman"/>
          <w:sz w:val="24"/>
          <w:szCs w:val="24"/>
        </w:rPr>
        <w:t>от</w:t>
      </w:r>
      <w:r>
        <w:rPr>
          <w:rFonts w:ascii="Times New Roman" w:hAnsi="Times New Roman"/>
          <w:sz w:val="24"/>
          <w:szCs w:val="24"/>
        </w:rPr>
        <w:t xml:space="preserve"> 15.04.2021</w:t>
      </w:r>
      <w:r w:rsidRPr="002C34FB">
        <w:rPr>
          <w:rFonts w:ascii="Times New Roman" w:hAnsi="Times New Roman"/>
          <w:sz w:val="24"/>
          <w:szCs w:val="24"/>
        </w:rPr>
        <w:t xml:space="preserve"> №</w:t>
      </w:r>
      <w:r>
        <w:rPr>
          <w:rFonts w:ascii="Times New Roman" w:hAnsi="Times New Roman"/>
          <w:sz w:val="24"/>
          <w:szCs w:val="24"/>
        </w:rPr>
        <w:t>1</w:t>
      </w:r>
      <w:r w:rsidRPr="002C34FB">
        <w:rPr>
          <w:rFonts w:ascii="Times New Roman" w:hAnsi="Times New Roman"/>
          <w:sz w:val="24"/>
          <w:szCs w:val="24"/>
        </w:rPr>
        <w:t>/</w:t>
      </w:r>
      <w:r>
        <w:rPr>
          <w:rFonts w:ascii="Times New Roman" w:hAnsi="Times New Roman"/>
          <w:sz w:val="24"/>
          <w:szCs w:val="24"/>
        </w:rPr>
        <w:t>4</w:t>
      </w:r>
    </w:p>
    <w:p w:rsidR="008226B5" w:rsidRDefault="008226B5" w:rsidP="002241C8">
      <w:pPr>
        <w:spacing w:after="0" w:line="240" w:lineRule="auto"/>
        <w:ind w:left="5387"/>
        <w:rPr>
          <w:rFonts w:ascii="Times New Roman" w:hAnsi="Times New Roman"/>
          <w:sz w:val="28"/>
          <w:szCs w:val="28"/>
        </w:rPr>
      </w:pPr>
    </w:p>
    <w:p w:rsidR="00AF2EDE" w:rsidRPr="001425C9" w:rsidRDefault="00AF2EDE" w:rsidP="002241C8">
      <w:pPr>
        <w:spacing w:after="0" w:line="240" w:lineRule="auto"/>
        <w:ind w:left="5387"/>
        <w:rPr>
          <w:rFonts w:ascii="Times New Roman" w:hAnsi="Times New Roman"/>
          <w:sz w:val="28"/>
          <w:szCs w:val="28"/>
        </w:rPr>
      </w:pPr>
    </w:p>
    <w:p w:rsidR="002241C8" w:rsidRPr="001425C9" w:rsidRDefault="002241C8" w:rsidP="002241C8">
      <w:pPr>
        <w:spacing w:after="0" w:line="240" w:lineRule="auto"/>
        <w:jc w:val="center"/>
        <w:rPr>
          <w:rFonts w:ascii="Times New Roman" w:hAnsi="Times New Roman"/>
          <w:b/>
          <w:spacing w:val="-2"/>
          <w:sz w:val="28"/>
          <w:szCs w:val="28"/>
        </w:rPr>
      </w:pPr>
      <w:r w:rsidRPr="001425C9">
        <w:rPr>
          <w:rFonts w:ascii="Times New Roman" w:hAnsi="Times New Roman"/>
          <w:b/>
          <w:spacing w:val="-2"/>
          <w:sz w:val="28"/>
          <w:szCs w:val="28"/>
        </w:rPr>
        <w:t xml:space="preserve">Порядок </w:t>
      </w:r>
    </w:p>
    <w:p w:rsidR="002241C8" w:rsidRPr="001425C9" w:rsidRDefault="002241C8" w:rsidP="002241C8">
      <w:pPr>
        <w:spacing w:after="0" w:line="240" w:lineRule="auto"/>
        <w:jc w:val="center"/>
        <w:rPr>
          <w:rFonts w:ascii="Times New Roman" w:hAnsi="Times New Roman"/>
          <w:b/>
          <w:bCs/>
          <w:sz w:val="28"/>
          <w:szCs w:val="28"/>
        </w:rPr>
      </w:pPr>
      <w:r w:rsidRPr="001425C9">
        <w:rPr>
          <w:rFonts w:ascii="Times New Roman" w:hAnsi="Times New Roman"/>
          <w:b/>
          <w:bCs/>
          <w:sz w:val="28"/>
          <w:szCs w:val="28"/>
        </w:rPr>
        <w:t xml:space="preserve">организации и проведения публичных слушаний </w:t>
      </w:r>
    </w:p>
    <w:p w:rsidR="002241C8" w:rsidRPr="001425C9" w:rsidRDefault="002241C8" w:rsidP="002241C8">
      <w:pPr>
        <w:spacing w:after="0" w:line="240" w:lineRule="auto"/>
        <w:jc w:val="center"/>
        <w:rPr>
          <w:rFonts w:ascii="Times New Roman" w:hAnsi="Times New Roman"/>
          <w:b/>
          <w:bCs/>
          <w:sz w:val="28"/>
          <w:szCs w:val="28"/>
        </w:rPr>
      </w:pPr>
      <w:r w:rsidRPr="001425C9">
        <w:rPr>
          <w:rFonts w:ascii="Times New Roman" w:hAnsi="Times New Roman"/>
          <w:b/>
          <w:bCs/>
          <w:sz w:val="28"/>
          <w:szCs w:val="28"/>
        </w:rPr>
        <w:t>в поселении Михайлово-Ярцевское</w:t>
      </w:r>
      <w:r w:rsidRPr="001425C9">
        <w:rPr>
          <w:rFonts w:ascii="Times New Roman" w:hAnsi="Times New Roman"/>
          <w:b/>
          <w:sz w:val="28"/>
          <w:szCs w:val="28"/>
        </w:rPr>
        <w:t xml:space="preserve"> </w:t>
      </w:r>
      <w:r w:rsidRPr="001425C9">
        <w:rPr>
          <w:rFonts w:ascii="Times New Roman" w:hAnsi="Times New Roman"/>
          <w:b/>
          <w:bCs/>
          <w:sz w:val="28"/>
          <w:szCs w:val="28"/>
        </w:rPr>
        <w:t>в городе Москве</w:t>
      </w:r>
      <w:r w:rsidR="00AF2EDE">
        <w:rPr>
          <w:rFonts w:ascii="Times New Roman" w:hAnsi="Times New Roman"/>
          <w:b/>
          <w:bCs/>
          <w:sz w:val="28"/>
          <w:szCs w:val="28"/>
        </w:rPr>
        <w:t>,</w:t>
      </w:r>
      <w:r w:rsidRPr="001425C9">
        <w:rPr>
          <w:rFonts w:ascii="Times New Roman" w:hAnsi="Times New Roman"/>
          <w:b/>
          <w:bCs/>
          <w:sz w:val="28"/>
          <w:szCs w:val="28"/>
        </w:rPr>
        <w:t xml:space="preserve"> </w:t>
      </w:r>
    </w:p>
    <w:p w:rsidR="00AF2EDE" w:rsidRDefault="005E292C" w:rsidP="005E292C">
      <w:pPr>
        <w:spacing w:after="0" w:line="240" w:lineRule="auto"/>
        <w:jc w:val="center"/>
        <w:rPr>
          <w:rFonts w:ascii="Times New Roman" w:hAnsi="Times New Roman"/>
          <w:b/>
          <w:bCs/>
          <w:sz w:val="28"/>
          <w:szCs w:val="28"/>
        </w:rPr>
      </w:pPr>
      <w:r>
        <w:rPr>
          <w:rFonts w:ascii="Times New Roman" w:hAnsi="Times New Roman"/>
          <w:b/>
          <w:bCs/>
          <w:sz w:val="28"/>
          <w:szCs w:val="28"/>
        </w:rPr>
        <w:t xml:space="preserve">утвержденный решением </w:t>
      </w:r>
      <w:r w:rsidRPr="005E292C">
        <w:rPr>
          <w:rFonts w:ascii="Times New Roman" w:hAnsi="Times New Roman"/>
          <w:b/>
          <w:bCs/>
          <w:sz w:val="28"/>
          <w:szCs w:val="28"/>
        </w:rPr>
        <w:t xml:space="preserve">Совета депутатов поселения </w:t>
      </w:r>
    </w:p>
    <w:p w:rsidR="002241C8" w:rsidRPr="001425C9" w:rsidRDefault="005E292C" w:rsidP="005E292C">
      <w:pPr>
        <w:spacing w:after="0" w:line="240" w:lineRule="auto"/>
        <w:jc w:val="center"/>
        <w:rPr>
          <w:rFonts w:ascii="Times New Roman" w:hAnsi="Times New Roman"/>
          <w:b/>
          <w:spacing w:val="-2"/>
          <w:sz w:val="28"/>
          <w:szCs w:val="28"/>
        </w:rPr>
      </w:pPr>
      <w:r w:rsidRPr="005E292C">
        <w:rPr>
          <w:rFonts w:ascii="Times New Roman" w:hAnsi="Times New Roman"/>
          <w:b/>
          <w:bCs/>
          <w:sz w:val="28"/>
          <w:szCs w:val="28"/>
        </w:rPr>
        <w:t>Михайлово-Ярцевское от 1</w:t>
      </w:r>
      <w:r>
        <w:rPr>
          <w:rFonts w:ascii="Times New Roman" w:hAnsi="Times New Roman"/>
          <w:b/>
          <w:bCs/>
          <w:sz w:val="28"/>
          <w:szCs w:val="28"/>
        </w:rPr>
        <w:t>9</w:t>
      </w:r>
      <w:r w:rsidRPr="005E292C">
        <w:rPr>
          <w:rFonts w:ascii="Times New Roman" w:hAnsi="Times New Roman"/>
          <w:b/>
          <w:bCs/>
          <w:sz w:val="28"/>
          <w:szCs w:val="28"/>
        </w:rPr>
        <w:t>.0</w:t>
      </w:r>
      <w:r>
        <w:rPr>
          <w:rFonts w:ascii="Times New Roman" w:hAnsi="Times New Roman"/>
          <w:b/>
          <w:bCs/>
          <w:sz w:val="28"/>
          <w:szCs w:val="28"/>
        </w:rPr>
        <w:t>5</w:t>
      </w:r>
      <w:r w:rsidRPr="005E292C">
        <w:rPr>
          <w:rFonts w:ascii="Times New Roman" w:hAnsi="Times New Roman"/>
          <w:b/>
          <w:bCs/>
          <w:sz w:val="28"/>
          <w:szCs w:val="28"/>
        </w:rPr>
        <w:t>.20</w:t>
      </w:r>
      <w:r>
        <w:rPr>
          <w:rFonts w:ascii="Times New Roman" w:hAnsi="Times New Roman"/>
          <w:b/>
          <w:bCs/>
          <w:sz w:val="28"/>
          <w:szCs w:val="28"/>
        </w:rPr>
        <w:t>16</w:t>
      </w:r>
      <w:r w:rsidRPr="005E292C">
        <w:rPr>
          <w:rFonts w:ascii="Times New Roman" w:hAnsi="Times New Roman"/>
          <w:b/>
          <w:bCs/>
          <w:sz w:val="28"/>
          <w:szCs w:val="28"/>
        </w:rPr>
        <w:t xml:space="preserve"> №1</w:t>
      </w:r>
      <w:r w:rsidR="005E6BA0">
        <w:rPr>
          <w:rFonts w:ascii="Times New Roman" w:hAnsi="Times New Roman"/>
          <w:b/>
          <w:bCs/>
          <w:sz w:val="28"/>
          <w:szCs w:val="28"/>
        </w:rPr>
        <w:t>/8</w:t>
      </w:r>
    </w:p>
    <w:p w:rsidR="00AF2EDE" w:rsidRDefault="00AF2EDE" w:rsidP="002241C8">
      <w:pPr>
        <w:spacing w:after="0"/>
        <w:jc w:val="center"/>
        <w:rPr>
          <w:rFonts w:ascii="Times New Roman" w:hAnsi="Times New Roman"/>
          <w:b/>
          <w:bCs/>
          <w:spacing w:val="2"/>
          <w:sz w:val="28"/>
          <w:szCs w:val="28"/>
        </w:rPr>
      </w:pPr>
    </w:p>
    <w:p w:rsidR="002241C8" w:rsidRPr="001425C9" w:rsidRDefault="002241C8" w:rsidP="002241C8">
      <w:pPr>
        <w:spacing w:after="0"/>
        <w:jc w:val="center"/>
        <w:rPr>
          <w:rFonts w:ascii="Times New Roman" w:hAnsi="Times New Roman"/>
          <w:b/>
          <w:spacing w:val="-1"/>
          <w:sz w:val="28"/>
          <w:szCs w:val="28"/>
        </w:rPr>
      </w:pPr>
      <w:r w:rsidRPr="001425C9">
        <w:rPr>
          <w:rFonts w:ascii="Times New Roman" w:hAnsi="Times New Roman"/>
          <w:b/>
          <w:bCs/>
          <w:spacing w:val="2"/>
          <w:sz w:val="28"/>
          <w:szCs w:val="28"/>
        </w:rPr>
        <w:t>Общие положения</w:t>
      </w:r>
    </w:p>
    <w:p w:rsidR="002241C8" w:rsidRPr="001425C9" w:rsidRDefault="002241C8" w:rsidP="002241C8">
      <w:pPr>
        <w:spacing w:after="0" w:line="240" w:lineRule="auto"/>
        <w:ind w:firstLine="708"/>
        <w:jc w:val="both"/>
        <w:rPr>
          <w:rFonts w:ascii="Times New Roman" w:hAnsi="Times New Roman"/>
          <w:sz w:val="28"/>
          <w:szCs w:val="28"/>
        </w:rPr>
      </w:pPr>
      <w:r w:rsidRPr="001425C9">
        <w:rPr>
          <w:rFonts w:ascii="Times New Roman" w:hAnsi="Times New Roman"/>
          <w:color w:val="000000"/>
          <w:spacing w:val="-1"/>
          <w:sz w:val="28"/>
          <w:szCs w:val="28"/>
        </w:rPr>
        <w:t xml:space="preserve">1. Настоящий Порядок регулирует вопросы организации и проведения публичных слушаний </w:t>
      </w:r>
      <w:r w:rsidRPr="001425C9">
        <w:rPr>
          <w:rFonts w:ascii="Times New Roman" w:hAnsi="Times New Roman"/>
          <w:sz w:val="28"/>
          <w:szCs w:val="28"/>
        </w:rPr>
        <w:t>в</w:t>
      </w:r>
      <w:r w:rsidRPr="001425C9">
        <w:rPr>
          <w:rFonts w:ascii="Times New Roman" w:hAnsi="Times New Roman"/>
          <w:b/>
          <w:bCs/>
          <w:sz w:val="28"/>
          <w:szCs w:val="28"/>
        </w:rPr>
        <w:t xml:space="preserve"> </w:t>
      </w:r>
      <w:r w:rsidRPr="001425C9">
        <w:rPr>
          <w:rFonts w:ascii="Times New Roman" w:hAnsi="Times New Roman"/>
          <w:bCs/>
          <w:sz w:val="28"/>
          <w:szCs w:val="28"/>
        </w:rPr>
        <w:t xml:space="preserve">поселении Михайлово-Ярцевское в городе Москве </w:t>
      </w:r>
      <w:r w:rsidRPr="001425C9">
        <w:rPr>
          <w:rFonts w:ascii="Times New Roman" w:hAnsi="Times New Roman"/>
          <w:sz w:val="28"/>
          <w:szCs w:val="28"/>
        </w:rPr>
        <w:t xml:space="preserve">(далее – </w:t>
      </w:r>
      <w:r w:rsidRPr="001425C9">
        <w:rPr>
          <w:rFonts w:ascii="Times New Roman" w:hAnsi="Times New Roman"/>
          <w:bCs/>
          <w:sz w:val="28"/>
          <w:szCs w:val="28"/>
        </w:rPr>
        <w:t>поселение</w:t>
      </w:r>
      <w:r w:rsidRPr="001425C9">
        <w:rPr>
          <w:rFonts w:ascii="Times New Roman" w:hAnsi="Times New Roman"/>
          <w:sz w:val="28"/>
          <w:szCs w:val="28"/>
        </w:rPr>
        <w:t xml:space="preserve">) с участием жителей </w:t>
      </w:r>
      <w:r w:rsidRPr="001425C9">
        <w:rPr>
          <w:rFonts w:ascii="Times New Roman" w:hAnsi="Times New Roman"/>
          <w:bCs/>
          <w:sz w:val="28"/>
          <w:szCs w:val="28"/>
        </w:rPr>
        <w:t>поселения</w:t>
      </w:r>
      <w:r w:rsidRPr="001425C9">
        <w:rPr>
          <w:rFonts w:ascii="Times New Roman" w:hAnsi="Times New Roman"/>
          <w:sz w:val="28"/>
          <w:szCs w:val="28"/>
        </w:rPr>
        <w:t xml:space="preserve"> для обсуждения проекта решения Совета депутатов поселения Михайлово-Ярцевское «О внесении изменений и дополнений в Устав поселения Михайлово-Ярцевское» в городе Москве.</w:t>
      </w:r>
    </w:p>
    <w:p w:rsidR="002241C8" w:rsidRPr="001425C9" w:rsidRDefault="002241C8" w:rsidP="002241C8">
      <w:pPr>
        <w:spacing w:after="0"/>
        <w:ind w:firstLine="851"/>
        <w:jc w:val="both"/>
        <w:rPr>
          <w:rFonts w:ascii="Times New Roman" w:hAnsi="Times New Roman"/>
          <w:spacing w:val="1"/>
          <w:sz w:val="28"/>
          <w:szCs w:val="28"/>
        </w:rPr>
      </w:pPr>
      <w:r w:rsidRPr="001425C9">
        <w:rPr>
          <w:rFonts w:ascii="Times New Roman" w:hAnsi="Times New Roman"/>
          <w:sz w:val="28"/>
          <w:szCs w:val="28"/>
        </w:rPr>
        <w:t xml:space="preserve">2. В публичных слушаниях имеют право принимать участие жители </w:t>
      </w:r>
      <w:r w:rsidRPr="001425C9">
        <w:rPr>
          <w:rFonts w:ascii="Times New Roman" w:hAnsi="Times New Roman"/>
          <w:bCs/>
          <w:sz w:val="28"/>
          <w:szCs w:val="28"/>
        </w:rPr>
        <w:t>поселения</w:t>
      </w:r>
      <w:r w:rsidRPr="001425C9">
        <w:rPr>
          <w:rFonts w:ascii="Times New Roman" w:hAnsi="Times New Roman"/>
          <w:sz w:val="28"/>
          <w:szCs w:val="28"/>
        </w:rPr>
        <w:t xml:space="preserve">. </w:t>
      </w:r>
      <w:r w:rsidRPr="001425C9">
        <w:rPr>
          <w:rFonts w:ascii="Times New Roman" w:hAnsi="Times New Roman"/>
          <w:spacing w:val="1"/>
          <w:sz w:val="28"/>
          <w:szCs w:val="28"/>
        </w:rPr>
        <w:t>Участие жителей в публичных слушаниях, является свободным и добровольным.</w:t>
      </w:r>
    </w:p>
    <w:p w:rsidR="002241C8" w:rsidRPr="001425C9" w:rsidRDefault="002241C8" w:rsidP="002241C8">
      <w:pPr>
        <w:spacing w:after="0"/>
        <w:ind w:firstLine="851"/>
        <w:jc w:val="both"/>
        <w:rPr>
          <w:rFonts w:ascii="Times New Roman" w:hAnsi="Times New Roman"/>
          <w:color w:val="000000"/>
          <w:spacing w:val="2"/>
          <w:sz w:val="28"/>
          <w:szCs w:val="28"/>
        </w:rPr>
      </w:pPr>
      <w:r w:rsidRPr="001425C9">
        <w:rPr>
          <w:rFonts w:ascii="Times New Roman" w:hAnsi="Times New Roman"/>
          <w:color w:val="000000"/>
          <w:spacing w:val="2"/>
          <w:sz w:val="28"/>
          <w:szCs w:val="28"/>
        </w:rPr>
        <w:t>3.</w:t>
      </w:r>
      <w:r w:rsidRPr="001425C9">
        <w:rPr>
          <w:rFonts w:ascii="Times New Roman" w:hAnsi="Times New Roman"/>
          <w:sz w:val="28"/>
          <w:szCs w:val="28"/>
        </w:rPr>
        <w:t xml:space="preserve"> Публичные слушания проводятся в форме собрания.</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pacing w:val="1"/>
          <w:sz w:val="28"/>
          <w:szCs w:val="28"/>
        </w:rPr>
        <w:t xml:space="preserve">4. </w:t>
      </w:r>
      <w:r w:rsidRPr="001425C9">
        <w:rPr>
          <w:rFonts w:ascii="Times New Roman" w:hAnsi="Times New Roman"/>
          <w:sz w:val="28"/>
          <w:szCs w:val="28"/>
        </w:rPr>
        <w:t>Результат публичных слушаний учитываются в процессе последующей работы над проектом решения Совета депутатов поселения Михайлово-Ярцевское «О внесении изменений и дополнений в Устав поселения Михайлово-Ярцевское».</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5. Расходы, связанные с организацией и проведением публичных слушаний, осуществляются за счет средств бюджета муниципального округа.</w:t>
      </w:r>
    </w:p>
    <w:p w:rsidR="002241C8" w:rsidRPr="001425C9" w:rsidRDefault="002241C8" w:rsidP="002241C8">
      <w:pPr>
        <w:pStyle w:val="2"/>
        <w:spacing w:before="240" w:after="0" w:line="240" w:lineRule="auto"/>
        <w:jc w:val="center"/>
        <w:rPr>
          <w:rFonts w:ascii="Times New Roman" w:hAnsi="Times New Roman"/>
          <w:b/>
          <w:sz w:val="28"/>
          <w:szCs w:val="28"/>
        </w:rPr>
      </w:pPr>
      <w:r w:rsidRPr="001425C9">
        <w:rPr>
          <w:rFonts w:ascii="Times New Roman" w:hAnsi="Times New Roman"/>
          <w:b/>
          <w:sz w:val="28"/>
          <w:szCs w:val="28"/>
        </w:rPr>
        <w:t>Назначение публичных слушаний</w:t>
      </w:r>
    </w:p>
    <w:p w:rsidR="002241C8" w:rsidRPr="001425C9" w:rsidRDefault="002241C8" w:rsidP="002241C8">
      <w:pPr>
        <w:pStyle w:val="2"/>
        <w:spacing w:after="0" w:line="240" w:lineRule="auto"/>
        <w:ind w:firstLine="708"/>
        <w:jc w:val="both"/>
        <w:rPr>
          <w:rFonts w:ascii="Times New Roman" w:hAnsi="Times New Roman"/>
          <w:bCs/>
          <w:sz w:val="28"/>
          <w:szCs w:val="28"/>
        </w:rPr>
      </w:pPr>
      <w:r w:rsidRPr="001425C9">
        <w:rPr>
          <w:rFonts w:ascii="Times New Roman" w:hAnsi="Times New Roman"/>
          <w:b/>
          <w:sz w:val="28"/>
          <w:szCs w:val="28"/>
        </w:rPr>
        <w:t xml:space="preserve"> </w:t>
      </w:r>
      <w:r w:rsidRPr="001425C9">
        <w:rPr>
          <w:rFonts w:ascii="Times New Roman" w:hAnsi="Times New Roman"/>
          <w:sz w:val="28"/>
          <w:szCs w:val="28"/>
        </w:rPr>
        <w:t xml:space="preserve">6. </w:t>
      </w:r>
      <w:r w:rsidRPr="001425C9">
        <w:rPr>
          <w:rFonts w:ascii="Times New Roman" w:hAnsi="Times New Roman"/>
          <w:bCs/>
          <w:sz w:val="28"/>
          <w:szCs w:val="28"/>
        </w:rPr>
        <w:t>Публичные слушания проводятся по инициативе Совета депутатов поселения</w:t>
      </w:r>
      <w:r w:rsidRPr="001425C9">
        <w:rPr>
          <w:rFonts w:ascii="Times New Roman" w:hAnsi="Times New Roman"/>
          <w:sz w:val="28"/>
          <w:szCs w:val="28"/>
        </w:rPr>
        <w:t xml:space="preserve"> </w:t>
      </w:r>
      <w:r w:rsidRPr="001425C9">
        <w:rPr>
          <w:rFonts w:ascii="Times New Roman" w:hAnsi="Times New Roman"/>
          <w:bCs/>
          <w:sz w:val="28"/>
          <w:szCs w:val="28"/>
        </w:rPr>
        <w:t>(далее – Совет депутатов) и главы поселения.</w:t>
      </w:r>
    </w:p>
    <w:p w:rsidR="002241C8" w:rsidRPr="001425C9" w:rsidRDefault="002241C8" w:rsidP="002241C8">
      <w:pPr>
        <w:spacing w:after="0" w:line="240" w:lineRule="auto"/>
        <w:ind w:firstLine="851"/>
        <w:jc w:val="both"/>
        <w:rPr>
          <w:rFonts w:ascii="Times New Roman" w:hAnsi="Times New Roman"/>
          <w:bCs/>
          <w:sz w:val="28"/>
          <w:szCs w:val="28"/>
        </w:rPr>
      </w:pPr>
      <w:r w:rsidRPr="001425C9">
        <w:rPr>
          <w:rFonts w:ascii="Times New Roman" w:hAnsi="Times New Roman"/>
          <w:bCs/>
          <w:sz w:val="28"/>
          <w:szCs w:val="28"/>
        </w:rPr>
        <w:t>7. Инициатива Совета депутатов, главы поселения</w:t>
      </w:r>
      <w:r w:rsidRPr="001425C9">
        <w:rPr>
          <w:rFonts w:ascii="Times New Roman" w:hAnsi="Times New Roman"/>
          <w:sz w:val="28"/>
          <w:szCs w:val="28"/>
        </w:rPr>
        <w:t xml:space="preserve"> </w:t>
      </w:r>
      <w:r w:rsidRPr="001425C9">
        <w:rPr>
          <w:rFonts w:ascii="Times New Roman" w:hAnsi="Times New Roman"/>
          <w:bCs/>
          <w:sz w:val="28"/>
          <w:szCs w:val="28"/>
        </w:rPr>
        <w:t>о проведении публичных слушаний реализуется Уставом поселения</w:t>
      </w:r>
      <w:r w:rsidRPr="001425C9">
        <w:rPr>
          <w:rFonts w:ascii="Times New Roman" w:hAnsi="Times New Roman"/>
          <w:sz w:val="28"/>
          <w:szCs w:val="28"/>
        </w:rPr>
        <w:t xml:space="preserve"> </w:t>
      </w:r>
      <w:r w:rsidRPr="001425C9">
        <w:rPr>
          <w:rFonts w:ascii="Times New Roman" w:hAnsi="Times New Roman"/>
          <w:bCs/>
          <w:sz w:val="28"/>
          <w:szCs w:val="28"/>
        </w:rPr>
        <w:t>и наделенными полномочиями.</w:t>
      </w:r>
    </w:p>
    <w:p w:rsidR="002241C8" w:rsidRPr="001425C9" w:rsidRDefault="002241C8" w:rsidP="002241C8">
      <w:pPr>
        <w:spacing w:after="0"/>
        <w:ind w:firstLine="851"/>
        <w:jc w:val="both"/>
        <w:rPr>
          <w:rFonts w:ascii="Times New Roman" w:hAnsi="Times New Roman"/>
          <w:bCs/>
          <w:sz w:val="28"/>
          <w:szCs w:val="28"/>
        </w:rPr>
      </w:pPr>
      <w:r w:rsidRPr="001425C9">
        <w:rPr>
          <w:rFonts w:ascii="Times New Roman" w:hAnsi="Times New Roman"/>
          <w:bCs/>
          <w:sz w:val="28"/>
          <w:szCs w:val="28"/>
        </w:rPr>
        <w:t>8. Публичные слушания, проводимые по инициативе Совета депутатов или главы поселения, назначаются решением Совета депутатов.</w:t>
      </w:r>
    </w:p>
    <w:p w:rsidR="002241C8" w:rsidRPr="001425C9" w:rsidRDefault="002241C8" w:rsidP="002241C8">
      <w:pPr>
        <w:spacing w:after="0"/>
        <w:ind w:firstLine="851"/>
        <w:jc w:val="both"/>
        <w:rPr>
          <w:rFonts w:ascii="Times New Roman" w:hAnsi="Times New Roman"/>
          <w:spacing w:val="2"/>
          <w:sz w:val="28"/>
          <w:szCs w:val="28"/>
        </w:rPr>
      </w:pPr>
      <w:r w:rsidRPr="001425C9">
        <w:rPr>
          <w:rFonts w:ascii="Times New Roman" w:hAnsi="Times New Roman"/>
          <w:bCs/>
          <w:sz w:val="28"/>
          <w:szCs w:val="28"/>
        </w:rPr>
        <w:t xml:space="preserve">9. </w:t>
      </w:r>
      <w:r w:rsidRPr="001425C9">
        <w:rPr>
          <w:rFonts w:ascii="Times New Roman" w:hAnsi="Times New Roman"/>
          <w:spacing w:val="6"/>
          <w:sz w:val="28"/>
          <w:szCs w:val="28"/>
        </w:rPr>
        <w:t xml:space="preserve">Решение Совета депутатов, о назначении публичных слушаний (далее – решение о назначении публичных слушаний) должны содержать </w:t>
      </w:r>
      <w:r w:rsidRPr="001425C9">
        <w:rPr>
          <w:rFonts w:ascii="Times New Roman" w:hAnsi="Times New Roman"/>
          <w:spacing w:val="2"/>
          <w:sz w:val="28"/>
          <w:szCs w:val="28"/>
        </w:rPr>
        <w:t>дату, место, время начала и окончания проведения публичных слушаний, проект правового акта.</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 xml:space="preserve">10. Решение о назначении публичных слушаний подлежит опубликованию в порядке, установленном Уставом </w:t>
      </w:r>
      <w:r w:rsidRPr="001425C9">
        <w:rPr>
          <w:rFonts w:ascii="Times New Roman" w:hAnsi="Times New Roman"/>
          <w:bCs/>
          <w:sz w:val="28"/>
          <w:szCs w:val="28"/>
        </w:rPr>
        <w:t>поселения</w:t>
      </w:r>
      <w:r w:rsidRPr="001425C9">
        <w:rPr>
          <w:rFonts w:ascii="Times New Roman" w:hAnsi="Times New Roman"/>
          <w:sz w:val="28"/>
          <w:szCs w:val="28"/>
        </w:rPr>
        <w:t xml:space="preserve"> для официального опубликования муниципальных правовых актов, и размещению на официальном сайте </w:t>
      </w:r>
      <w:r w:rsidRPr="001425C9">
        <w:rPr>
          <w:rFonts w:ascii="Times New Roman" w:hAnsi="Times New Roman"/>
          <w:bCs/>
          <w:sz w:val="28"/>
          <w:szCs w:val="28"/>
        </w:rPr>
        <w:t>поселения</w:t>
      </w:r>
      <w:r w:rsidRPr="001425C9">
        <w:rPr>
          <w:rFonts w:ascii="Times New Roman" w:hAnsi="Times New Roman"/>
          <w:sz w:val="28"/>
          <w:szCs w:val="28"/>
        </w:rPr>
        <w:t xml:space="preserve"> </w:t>
      </w:r>
      <w:r w:rsidRPr="001425C9">
        <w:rPr>
          <w:rFonts w:ascii="Times New Roman" w:hAnsi="Times New Roman"/>
          <w:sz w:val="28"/>
          <w:szCs w:val="28"/>
        </w:rPr>
        <w:lastRenderedPageBreak/>
        <w:t xml:space="preserve">в информационно-телекоммуникационной сети «Интернет» (далее – официальный сайт) не менее чем за 20 дней до дня проведения публичных слушаний. </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Информирование о проведении публичных слушаний также может осуществляться иными способами, обеспечивающими получение жителями информации о проведении публичных слушаний.</w:t>
      </w:r>
    </w:p>
    <w:p w:rsidR="002241C8" w:rsidRPr="001425C9" w:rsidRDefault="002241C8" w:rsidP="002241C8">
      <w:pPr>
        <w:spacing w:after="0"/>
        <w:jc w:val="both"/>
        <w:rPr>
          <w:rFonts w:ascii="Times New Roman" w:hAnsi="Times New Roman"/>
          <w:sz w:val="28"/>
          <w:szCs w:val="28"/>
        </w:rPr>
      </w:pPr>
    </w:p>
    <w:p w:rsidR="002241C8" w:rsidRPr="001425C9" w:rsidRDefault="002241C8" w:rsidP="002241C8">
      <w:pPr>
        <w:spacing w:after="0"/>
        <w:jc w:val="center"/>
        <w:rPr>
          <w:rFonts w:ascii="Times New Roman" w:hAnsi="Times New Roman"/>
          <w:sz w:val="28"/>
          <w:szCs w:val="28"/>
        </w:rPr>
      </w:pPr>
      <w:r w:rsidRPr="001425C9">
        <w:rPr>
          <w:rFonts w:ascii="Times New Roman" w:hAnsi="Times New Roman"/>
          <w:b/>
          <w:sz w:val="28"/>
          <w:szCs w:val="28"/>
        </w:rPr>
        <w:t>Организация публичных слушаний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11.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12. В состав рабочей группы включается не менее 5 человек:</w:t>
      </w:r>
      <w:r w:rsidRPr="001425C9">
        <w:rPr>
          <w:rFonts w:ascii="Times New Roman" w:hAnsi="Times New Roman"/>
          <w:color w:val="000000"/>
          <w:sz w:val="28"/>
          <w:szCs w:val="28"/>
        </w:rPr>
        <w:t xml:space="preserve"> руководитель рабочей группы, заместитель руководителя рабочей группы, секретарь, члены рабочей группы (далее – члены рабочей группы)</w:t>
      </w:r>
      <w:r w:rsidRPr="001425C9">
        <w:rPr>
          <w:rFonts w:ascii="Times New Roman" w:hAnsi="Times New Roman"/>
          <w:sz w:val="28"/>
          <w:szCs w:val="28"/>
        </w:rPr>
        <w:t xml:space="preserve">. В состав рабочей группы входят депутаты Совета депутатов, представители органов местного самоуправления муниципального округа, также могут входить по приглашению главы </w:t>
      </w:r>
      <w:r w:rsidRPr="001425C9">
        <w:rPr>
          <w:rFonts w:ascii="Times New Roman" w:hAnsi="Times New Roman"/>
          <w:bCs/>
          <w:sz w:val="28"/>
          <w:szCs w:val="28"/>
        </w:rPr>
        <w:t>поселения</w:t>
      </w:r>
      <w:r w:rsidRPr="001425C9">
        <w:rPr>
          <w:rFonts w:ascii="Times New Roman" w:hAnsi="Times New Roman"/>
          <w:sz w:val="28"/>
          <w:szCs w:val="28"/>
        </w:rPr>
        <w:t xml:space="preserve"> представители органов исполнительной власти города Москвы, общественных организаций, органов территориального общественного самоуправления, инициативной группы.</w:t>
      </w:r>
    </w:p>
    <w:p w:rsidR="002241C8" w:rsidRPr="001425C9" w:rsidRDefault="002241C8" w:rsidP="002241C8">
      <w:pPr>
        <w:tabs>
          <w:tab w:val="left" w:pos="5611"/>
        </w:tabs>
        <w:spacing w:after="0"/>
        <w:ind w:firstLine="851"/>
        <w:jc w:val="both"/>
        <w:rPr>
          <w:rFonts w:ascii="Times New Roman" w:hAnsi="Times New Roman"/>
          <w:sz w:val="28"/>
          <w:szCs w:val="28"/>
        </w:rPr>
      </w:pPr>
      <w:r w:rsidRPr="001425C9">
        <w:rPr>
          <w:rFonts w:ascii="Times New Roman" w:hAnsi="Times New Roman"/>
          <w:sz w:val="28"/>
          <w:szCs w:val="28"/>
        </w:rPr>
        <w:t xml:space="preserve">13. Заседания рабочей группы ведет руководитель рабочей группы, в случае его отсутствия – заместитель руководителя рабочей группы. </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14. Заседание рабочей группы считается правомочным, если на нем присутствует не менее половины от общего числа членов рабочей группы.</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 xml:space="preserve">15.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 </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 xml:space="preserve">16. </w:t>
      </w:r>
      <w:r w:rsidRPr="001425C9">
        <w:rPr>
          <w:rFonts w:ascii="Times New Roman" w:hAnsi="Times New Roman"/>
          <w:spacing w:val="-1"/>
          <w:sz w:val="28"/>
          <w:szCs w:val="28"/>
        </w:rPr>
        <w:t xml:space="preserve">Организационно-техническое обеспечение деятельности рабочей группы осуществляет администрация </w:t>
      </w:r>
      <w:r w:rsidRPr="001425C9">
        <w:rPr>
          <w:rFonts w:ascii="Times New Roman" w:hAnsi="Times New Roman"/>
          <w:sz w:val="28"/>
          <w:szCs w:val="28"/>
        </w:rPr>
        <w:t>поселения Михайлово-Ярцевское</w:t>
      </w:r>
      <w:r w:rsidRPr="001425C9">
        <w:rPr>
          <w:rFonts w:ascii="Times New Roman" w:hAnsi="Times New Roman"/>
          <w:spacing w:val="1"/>
          <w:sz w:val="28"/>
          <w:szCs w:val="28"/>
        </w:rPr>
        <w:t>.</w:t>
      </w:r>
    </w:p>
    <w:p w:rsidR="002241C8" w:rsidRPr="001425C9" w:rsidRDefault="002241C8" w:rsidP="002241C8">
      <w:pPr>
        <w:spacing w:after="0"/>
        <w:ind w:firstLine="851"/>
        <w:jc w:val="both"/>
        <w:rPr>
          <w:rFonts w:ascii="Times New Roman" w:hAnsi="Times New Roman"/>
          <w:sz w:val="28"/>
          <w:szCs w:val="28"/>
        </w:rPr>
      </w:pPr>
    </w:p>
    <w:p w:rsidR="002241C8" w:rsidRPr="001425C9" w:rsidRDefault="002241C8" w:rsidP="002241C8">
      <w:pPr>
        <w:spacing w:after="0"/>
        <w:jc w:val="center"/>
        <w:rPr>
          <w:rFonts w:ascii="Times New Roman" w:hAnsi="Times New Roman"/>
          <w:b/>
          <w:sz w:val="28"/>
          <w:szCs w:val="28"/>
        </w:rPr>
      </w:pPr>
      <w:r w:rsidRPr="001425C9">
        <w:rPr>
          <w:rFonts w:ascii="Times New Roman" w:hAnsi="Times New Roman"/>
          <w:b/>
          <w:sz w:val="28"/>
          <w:szCs w:val="28"/>
        </w:rPr>
        <w:t>Проведение публичных слушаний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17. Публичные слушания проводятся в день, во время и в месте, указанные в решении о назначении публичных слушаний независимо от количества пришедших на слушания жителей.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18. Перед началом проведения публичных слушаний члены рабочей группы:</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19.1) регистрируют жителей, пришедших на публичные слушания (далее – участники публичных слушаний) с указанием их фамилии, имени, отчества и адреса места жительства (подтверждается паспортом участника);</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lastRenderedPageBreak/>
        <w:t>19.2) раздают участникам публичных слушаний форму листа записи предложений;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19.3) составляют список участников публичных слушаний, изъявивших желание выступить на публичных слушаниях;</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19.4) решают иные организационные вопросы.</w:t>
      </w:r>
    </w:p>
    <w:p w:rsidR="002241C8" w:rsidRPr="001425C9" w:rsidRDefault="002241C8" w:rsidP="002241C8">
      <w:pPr>
        <w:shd w:val="clear" w:color="auto" w:fill="FFFFFF"/>
        <w:spacing w:after="0"/>
        <w:ind w:firstLine="851"/>
        <w:jc w:val="both"/>
        <w:rPr>
          <w:rFonts w:ascii="Times New Roman" w:hAnsi="Times New Roman"/>
          <w:color w:val="000000"/>
          <w:sz w:val="28"/>
          <w:szCs w:val="28"/>
        </w:rPr>
      </w:pPr>
      <w:r w:rsidRPr="001425C9">
        <w:rPr>
          <w:rFonts w:ascii="Times New Roman" w:hAnsi="Times New Roman"/>
          <w:color w:val="000000"/>
          <w:sz w:val="28"/>
          <w:szCs w:val="28"/>
        </w:rPr>
        <w:t>20. Председательствует на публичных слушаниях руководитель рабочей группы (далее – председательствующий).</w:t>
      </w:r>
    </w:p>
    <w:p w:rsidR="002241C8" w:rsidRPr="001425C9" w:rsidRDefault="002241C8" w:rsidP="002241C8">
      <w:pPr>
        <w:shd w:val="clear" w:color="auto" w:fill="FFFFFF"/>
        <w:spacing w:after="0"/>
        <w:ind w:firstLine="851"/>
        <w:jc w:val="both"/>
        <w:rPr>
          <w:rFonts w:ascii="Times New Roman" w:hAnsi="Times New Roman"/>
          <w:color w:val="000000"/>
          <w:sz w:val="28"/>
          <w:szCs w:val="28"/>
        </w:rPr>
      </w:pPr>
    </w:p>
    <w:p w:rsidR="002241C8" w:rsidRPr="001425C9" w:rsidRDefault="002241C8" w:rsidP="002241C8">
      <w:pPr>
        <w:shd w:val="clear" w:color="auto" w:fill="FFFFFF"/>
        <w:spacing w:after="0"/>
        <w:ind w:firstLine="851"/>
        <w:jc w:val="both"/>
        <w:rPr>
          <w:rFonts w:ascii="Times New Roman" w:hAnsi="Times New Roman"/>
          <w:sz w:val="28"/>
          <w:szCs w:val="28"/>
        </w:rPr>
      </w:pPr>
      <w:r w:rsidRPr="001425C9">
        <w:rPr>
          <w:rFonts w:ascii="Times New Roman" w:hAnsi="Times New Roman"/>
          <w:color w:val="000000"/>
          <w:sz w:val="28"/>
          <w:szCs w:val="28"/>
        </w:rPr>
        <w:t xml:space="preserve">21. </w:t>
      </w:r>
      <w:r w:rsidRPr="001425C9">
        <w:rPr>
          <w:rFonts w:ascii="Times New Roman" w:hAnsi="Times New Roman"/>
          <w:sz w:val="28"/>
          <w:szCs w:val="28"/>
        </w:rPr>
        <w:t>Председательствующий:</w:t>
      </w:r>
    </w:p>
    <w:p w:rsidR="002241C8" w:rsidRPr="001425C9" w:rsidRDefault="002241C8" w:rsidP="002241C8">
      <w:pPr>
        <w:shd w:val="clear" w:color="auto" w:fill="FFFFFF"/>
        <w:spacing w:after="0"/>
        <w:ind w:firstLine="851"/>
        <w:jc w:val="both"/>
        <w:rPr>
          <w:rFonts w:ascii="Times New Roman" w:hAnsi="Times New Roman"/>
          <w:sz w:val="28"/>
          <w:szCs w:val="28"/>
        </w:rPr>
      </w:pPr>
      <w:r w:rsidRPr="001425C9">
        <w:rPr>
          <w:rFonts w:ascii="Times New Roman" w:hAnsi="Times New Roman"/>
          <w:sz w:val="28"/>
          <w:szCs w:val="28"/>
        </w:rPr>
        <w:t>22.1) открывает и закрывает публичные слушания в установленное время;</w:t>
      </w:r>
    </w:p>
    <w:p w:rsidR="002241C8" w:rsidRPr="001425C9" w:rsidRDefault="002241C8" w:rsidP="002241C8">
      <w:pPr>
        <w:shd w:val="clear" w:color="auto" w:fill="FFFFFF"/>
        <w:spacing w:after="0"/>
        <w:ind w:firstLine="851"/>
        <w:jc w:val="both"/>
        <w:rPr>
          <w:rFonts w:ascii="Times New Roman" w:hAnsi="Times New Roman"/>
          <w:sz w:val="28"/>
          <w:szCs w:val="28"/>
        </w:rPr>
      </w:pPr>
      <w:r w:rsidRPr="001425C9">
        <w:rPr>
          <w:rFonts w:ascii="Times New Roman" w:hAnsi="Times New Roman"/>
          <w:sz w:val="28"/>
          <w:szCs w:val="28"/>
        </w:rPr>
        <w:t>22.2) предоставляет слово для выступлений.</w:t>
      </w:r>
    </w:p>
    <w:p w:rsidR="002241C8" w:rsidRPr="001425C9" w:rsidRDefault="002241C8" w:rsidP="002241C8">
      <w:pPr>
        <w:shd w:val="clear" w:color="auto" w:fill="FFFFFF"/>
        <w:spacing w:after="0"/>
        <w:ind w:firstLine="851"/>
        <w:jc w:val="both"/>
        <w:rPr>
          <w:rFonts w:ascii="Times New Roman" w:hAnsi="Times New Roman"/>
          <w:color w:val="000000"/>
          <w:sz w:val="28"/>
          <w:szCs w:val="28"/>
        </w:rPr>
      </w:pPr>
      <w:r w:rsidRPr="001425C9">
        <w:rPr>
          <w:rFonts w:ascii="Times New Roman" w:hAnsi="Times New Roman"/>
          <w:color w:val="000000"/>
          <w:sz w:val="28"/>
          <w:szCs w:val="28"/>
        </w:rPr>
        <w:t xml:space="preserve">23. Время выступления определяется, исходя из количества выступающих и времени, отведенного для проведения публичных слушаний, но не менее 5 минут на одно выступление. </w:t>
      </w:r>
    </w:p>
    <w:p w:rsidR="002241C8" w:rsidRPr="001425C9" w:rsidRDefault="002241C8" w:rsidP="002241C8">
      <w:pPr>
        <w:shd w:val="clear" w:color="auto" w:fill="FFFFFF"/>
        <w:spacing w:after="0"/>
        <w:ind w:firstLine="851"/>
        <w:jc w:val="both"/>
        <w:rPr>
          <w:rFonts w:ascii="Times New Roman" w:hAnsi="Times New Roman"/>
          <w:sz w:val="28"/>
          <w:szCs w:val="28"/>
        </w:rPr>
      </w:pPr>
      <w:r w:rsidRPr="001425C9">
        <w:rPr>
          <w:rFonts w:ascii="Times New Roman" w:hAnsi="Times New Roman"/>
          <w:sz w:val="28"/>
          <w:szCs w:val="28"/>
        </w:rPr>
        <w:t>24. Председательствующий имеет право призвать выступающего высказываться по существу обсуждаемого вопроса; прерывать выступление после предупреждения, сделанного выступающему, если тот вышел за рамки отведенного ему времени; задавать вопросы выступающему по окончании его выступления.</w:t>
      </w:r>
    </w:p>
    <w:p w:rsidR="002241C8" w:rsidRPr="001425C9" w:rsidRDefault="002241C8" w:rsidP="002241C8">
      <w:pPr>
        <w:shd w:val="clear" w:color="auto" w:fill="FFFFFF"/>
        <w:spacing w:after="0"/>
        <w:ind w:firstLine="851"/>
        <w:jc w:val="both"/>
        <w:rPr>
          <w:rFonts w:ascii="Times New Roman" w:hAnsi="Times New Roman"/>
          <w:sz w:val="28"/>
          <w:szCs w:val="28"/>
        </w:rPr>
      </w:pPr>
      <w:r w:rsidRPr="001425C9">
        <w:rPr>
          <w:rFonts w:ascii="Times New Roman" w:hAnsi="Times New Roman"/>
          <w:sz w:val="28"/>
          <w:szCs w:val="28"/>
        </w:rPr>
        <w:t>25. Выступающий на публичных слушаниях обязан не допускать неэтичного поведения, выступать по существу обсуждаемых на публичных слушаниях вопросов.</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26.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26.1) подачи в ходе публичных слушаний письменных предложений с указанием фамилии, имени, отчества;</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26.2) выступления на публичных слушаниях.</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27. На публичных слушаниях не принимаются какие-либо решения путем голосования.</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28. В ходе проведения публичных слушаний секретарем рабочей группы ведется протокол, который подписывается председательствующим.</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29. Протокол публичных слушаний должен содержать:</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29.1) сведения о дате, месте и времени проведения публичных слушаний;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 xml:space="preserve">29.2) сведения о количестве участников публичных слушаний; </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29.3) предложения участников публичных слушаний;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29.4) итоги публичных слушаний (включая мотивированное обоснование принятых решений).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lastRenderedPageBreak/>
        <w:t xml:space="preserve">30.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(при наличии).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города Москвы, законам и иным нормативным правовым актам города Москвы, Уставу </w:t>
      </w:r>
      <w:r w:rsidRPr="001425C9">
        <w:rPr>
          <w:rFonts w:ascii="Times New Roman" w:hAnsi="Times New Roman"/>
          <w:bCs/>
          <w:sz w:val="28"/>
          <w:szCs w:val="28"/>
        </w:rPr>
        <w:t>поселения</w:t>
      </w:r>
      <w:r w:rsidRPr="001425C9">
        <w:rPr>
          <w:rFonts w:ascii="Times New Roman" w:hAnsi="Times New Roman"/>
          <w:sz w:val="28"/>
          <w:szCs w:val="28"/>
        </w:rPr>
        <w:t>.</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Результаты публичных слушаний подписывает председательствующий.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31. В результатах публичных слушаний должны быть указаны:</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31.1) реквизиты решения о назначении публичных слушаний;</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31.2) краткое содержание проекта правового акта, представленного на публичные слушания;</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31.3) сведения о дате, месте проведения, о количестве участников публичных слушаний;</w:t>
      </w:r>
    </w:p>
    <w:p w:rsidR="002241C8" w:rsidRPr="001425C9" w:rsidRDefault="002241C8" w:rsidP="002241C8">
      <w:pPr>
        <w:spacing w:after="0" w:line="240" w:lineRule="auto"/>
        <w:ind w:firstLine="851"/>
        <w:jc w:val="both"/>
        <w:rPr>
          <w:rFonts w:ascii="Times New Roman" w:hAnsi="Times New Roman"/>
          <w:sz w:val="28"/>
          <w:szCs w:val="28"/>
        </w:rPr>
      </w:pPr>
      <w:r w:rsidRPr="001425C9">
        <w:rPr>
          <w:rFonts w:ascii="Times New Roman" w:hAnsi="Times New Roman"/>
          <w:sz w:val="28"/>
          <w:szCs w:val="28"/>
        </w:rPr>
        <w:t xml:space="preserve">31.4) сведения о количестве предложений участников публичных слушаний по обсуждаемому проекту </w:t>
      </w:r>
      <w:r w:rsidRPr="001425C9">
        <w:rPr>
          <w:rFonts w:ascii="Times New Roman" w:hAnsi="Times New Roman"/>
          <w:bCs/>
          <w:sz w:val="28"/>
          <w:szCs w:val="28"/>
        </w:rPr>
        <w:t xml:space="preserve">по </w:t>
      </w:r>
      <w:r w:rsidRPr="001425C9">
        <w:rPr>
          <w:rFonts w:ascii="Times New Roman" w:hAnsi="Times New Roman"/>
          <w:sz w:val="28"/>
          <w:szCs w:val="28"/>
        </w:rPr>
        <w:t>проекту решения Совета депутатов поселения Михайлово-Ярцевское «О внесении изменений и дополнений в Устав поселения Михайлово-Ярцевское».</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31.5) итоги публичных слушаний (включая мотивированное обоснование принятых решений).</w:t>
      </w:r>
    </w:p>
    <w:p w:rsidR="002241C8" w:rsidRPr="001425C9" w:rsidRDefault="002241C8" w:rsidP="00AF2EDE">
      <w:pPr>
        <w:spacing w:after="0"/>
        <w:ind w:firstLine="851"/>
        <w:jc w:val="both"/>
        <w:rPr>
          <w:rFonts w:ascii="Times New Roman" w:hAnsi="Times New Roman"/>
          <w:sz w:val="28"/>
          <w:szCs w:val="28"/>
        </w:rPr>
      </w:pPr>
      <w:r w:rsidRPr="001425C9">
        <w:rPr>
          <w:rFonts w:ascii="Times New Roman" w:hAnsi="Times New Roman"/>
          <w:sz w:val="28"/>
          <w:szCs w:val="28"/>
        </w:rPr>
        <w:t>32. Протокол, результат публичных слушаний направляются в Совет депутатов не позднее 5 дней со дня проведения публичных слушаний.</w:t>
      </w:r>
    </w:p>
    <w:p w:rsidR="002241C8" w:rsidRPr="001425C9" w:rsidRDefault="002241C8" w:rsidP="002241C8">
      <w:pPr>
        <w:spacing w:after="0"/>
        <w:jc w:val="center"/>
        <w:rPr>
          <w:rFonts w:ascii="Times New Roman" w:hAnsi="Times New Roman"/>
          <w:sz w:val="28"/>
          <w:szCs w:val="28"/>
        </w:rPr>
      </w:pPr>
      <w:r w:rsidRPr="001425C9">
        <w:rPr>
          <w:rFonts w:ascii="Times New Roman" w:hAnsi="Times New Roman"/>
          <w:b/>
          <w:sz w:val="28"/>
          <w:szCs w:val="28"/>
        </w:rPr>
        <w:t>Заключительные положения</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 xml:space="preserve">33. Публичные слушания завершаются опубликованием результатов публичных слушаний. Результаты публичных слушаний подлежат опубликованию в порядке, установленном Уставом </w:t>
      </w:r>
      <w:r w:rsidRPr="001425C9">
        <w:rPr>
          <w:rFonts w:ascii="Times New Roman" w:hAnsi="Times New Roman"/>
          <w:bCs/>
          <w:sz w:val="28"/>
          <w:szCs w:val="28"/>
        </w:rPr>
        <w:t>поселения</w:t>
      </w:r>
      <w:r w:rsidRPr="001425C9">
        <w:rPr>
          <w:rFonts w:ascii="Times New Roman" w:hAnsi="Times New Roman"/>
          <w:sz w:val="28"/>
          <w:szCs w:val="28"/>
        </w:rPr>
        <w:t xml:space="preserve"> Михайлово-Ярцевское для официального опубликования муниципальных правовых актов, и размещению на официальном сайте не позднее 10 дней со дня проведения публичных слушаний. </w:t>
      </w:r>
    </w:p>
    <w:p w:rsidR="002241C8" w:rsidRPr="001425C9" w:rsidRDefault="002241C8" w:rsidP="002241C8">
      <w:pPr>
        <w:spacing w:after="0"/>
        <w:ind w:firstLine="851"/>
        <w:jc w:val="both"/>
        <w:rPr>
          <w:rFonts w:ascii="Times New Roman" w:hAnsi="Times New Roman"/>
          <w:sz w:val="28"/>
          <w:szCs w:val="28"/>
        </w:rPr>
      </w:pPr>
      <w:r w:rsidRPr="001425C9">
        <w:rPr>
          <w:rFonts w:ascii="Times New Roman" w:hAnsi="Times New Roman"/>
          <w:sz w:val="28"/>
          <w:szCs w:val="28"/>
        </w:rPr>
        <w:t>34. Полномочия рабочей группы прекращаются со дня официального опубликования результатов публичных слушаний.</w:t>
      </w:r>
    </w:p>
    <w:p w:rsidR="0045059F" w:rsidRPr="001425C9" w:rsidRDefault="002241C8" w:rsidP="00AF2EDE">
      <w:pPr>
        <w:spacing w:after="0" w:line="240" w:lineRule="auto"/>
        <w:ind w:firstLine="708"/>
        <w:jc w:val="both"/>
        <w:rPr>
          <w:b/>
        </w:rPr>
      </w:pPr>
      <w:r w:rsidRPr="001425C9">
        <w:rPr>
          <w:rFonts w:ascii="Times New Roman" w:hAnsi="Times New Roman"/>
          <w:sz w:val="28"/>
          <w:szCs w:val="28"/>
        </w:rPr>
        <w:t xml:space="preserve">35. Материалы по публичным слушаниям (решение о назначении публичных слушаний, проект решения Совета депутатов поселения Михайлово-Ярцевское «О внесении изменений и дополнений в Устав поселения Михайлово-Ярцевское», протокол публичных слушаний, письменные предложения участников публичных слушаний, результаты публичных слушаний) хранятся в администрации </w:t>
      </w:r>
      <w:r w:rsidRPr="001425C9">
        <w:rPr>
          <w:rFonts w:ascii="Times New Roman" w:hAnsi="Times New Roman"/>
          <w:bCs/>
          <w:sz w:val="28"/>
          <w:szCs w:val="28"/>
        </w:rPr>
        <w:t>поселения Михайлово-Ярцевское</w:t>
      </w:r>
      <w:r w:rsidRPr="001425C9">
        <w:rPr>
          <w:rFonts w:ascii="Times New Roman" w:hAnsi="Times New Roman"/>
          <w:bCs/>
          <w:i/>
          <w:sz w:val="28"/>
          <w:szCs w:val="28"/>
        </w:rPr>
        <w:t xml:space="preserve"> </w:t>
      </w:r>
      <w:r w:rsidRPr="001425C9">
        <w:rPr>
          <w:rFonts w:ascii="Times New Roman" w:hAnsi="Times New Roman"/>
          <w:sz w:val="28"/>
          <w:szCs w:val="28"/>
        </w:rPr>
        <w:t xml:space="preserve">в течение пяти лет со дня проведения публичных слушаний. </w:t>
      </w:r>
    </w:p>
    <w:sectPr w:rsidR="0045059F" w:rsidRPr="001425C9" w:rsidSect="0019663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3A" w:rsidRDefault="0039473A" w:rsidP="0045059F">
      <w:pPr>
        <w:spacing w:after="0" w:line="240" w:lineRule="auto"/>
      </w:pPr>
      <w:r>
        <w:separator/>
      </w:r>
    </w:p>
  </w:endnote>
  <w:endnote w:type="continuationSeparator" w:id="0">
    <w:p w:rsidR="0039473A" w:rsidRDefault="0039473A" w:rsidP="0045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3A" w:rsidRDefault="0039473A" w:rsidP="0045059F">
      <w:pPr>
        <w:spacing w:after="0" w:line="240" w:lineRule="auto"/>
      </w:pPr>
      <w:r>
        <w:separator/>
      </w:r>
    </w:p>
  </w:footnote>
  <w:footnote w:type="continuationSeparator" w:id="0">
    <w:p w:rsidR="0039473A" w:rsidRDefault="0039473A" w:rsidP="00450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3D"/>
    <w:rsid w:val="00000777"/>
    <w:rsid w:val="00030617"/>
    <w:rsid w:val="00032A8C"/>
    <w:rsid w:val="000342A8"/>
    <w:rsid w:val="00037D82"/>
    <w:rsid w:val="00055410"/>
    <w:rsid w:val="00057815"/>
    <w:rsid w:val="00082ADB"/>
    <w:rsid w:val="001107DF"/>
    <w:rsid w:val="00115F55"/>
    <w:rsid w:val="00123B82"/>
    <w:rsid w:val="00135E84"/>
    <w:rsid w:val="00140CC0"/>
    <w:rsid w:val="0014113F"/>
    <w:rsid w:val="001425C9"/>
    <w:rsid w:val="00160654"/>
    <w:rsid w:val="00160E2D"/>
    <w:rsid w:val="00161CB3"/>
    <w:rsid w:val="0019663F"/>
    <w:rsid w:val="00197964"/>
    <w:rsid w:val="001A6451"/>
    <w:rsid w:val="001B031C"/>
    <w:rsid w:val="001E51A9"/>
    <w:rsid w:val="001E77B2"/>
    <w:rsid w:val="001F1934"/>
    <w:rsid w:val="00200A08"/>
    <w:rsid w:val="00200AB3"/>
    <w:rsid w:val="002047B8"/>
    <w:rsid w:val="002054AE"/>
    <w:rsid w:val="002078C5"/>
    <w:rsid w:val="002241C8"/>
    <w:rsid w:val="002958B0"/>
    <w:rsid w:val="002C34FB"/>
    <w:rsid w:val="002D720E"/>
    <w:rsid w:val="002F36B4"/>
    <w:rsid w:val="00313DD4"/>
    <w:rsid w:val="00344647"/>
    <w:rsid w:val="00344692"/>
    <w:rsid w:val="00344D7E"/>
    <w:rsid w:val="0034558F"/>
    <w:rsid w:val="00354AF9"/>
    <w:rsid w:val="003661EF"/>
    <w:rsid w:val="003760DE"/>
    <w:rsid w:val="00390A82"/>
    <w:rsid w:val="0039473A"/>
    <w:rsid w:val="003A7D55"/>
    <w:rsid w:val="003B03EA"/>
    <w:rsid w:val="003C2702"/>
    <w:rsid w:val="003C270A"/>
    <w:rsid w:val="003C4059"/>
    <w:rsid w:val="003F6FFD"/>
    <w:rsid w:val="00407E33"/>
    <w:rsid w:val="00416910"/>
    <w:rsid w:val="00423C82"/>
    <w:rsid w:val="0043780F"/>
    <w:rsid w:val="0045059F"/>
    <w:rsid w:val="004705A5"/>
    <w:rsid w:val="004709AE"/>
    <w:rsid w:val="004943C9"/>
    <w:rsid w:val="004A6965"/>
    <w:rsid w:val="004C444A"/>
    <w:rsid w:val="004D0F45"/>
    <w:rsid w:val="005163B8"/>
    <w:rsid w:val="00527B09"/>
    <w:rsid w:val="00527DFC"/>
    <w:rsid w:val="00533F61"/>
    <w:rsid w:val="00555A49"/>
    <w:rsid w:val="005663CB"/>
    <w:rsid w:val="00566EE2"/>
    <w:rsid w:val="005855FB"/>
    <w:rsid w:val="00596FA6"/>
    <w:rsid w:val="005A0BE5"/>
    <w:rsid w:val="005A2697"/>
    <w:rsid w:val="005A6F2E"/>
    <w:rsid w:val="005B264F"/>
    <w:rsid w:val="005C04B9"/>
    <w:rsid w:val="005C7966"/>
    <w:rsid w:val="005D13AA"/>
    <w:rsid w:val="005E2172"/>
    <w:rsid w:val="005E292C"/>
    <w:rsid w:val="005E6BA0"/>
    <w:rsid w:val="0067784E"/>
    <w:rsid w:val="00680F6F"/>
    <w:rsid w:val="006826AA"/>
    <w:rsid w:val="00687ED0"/>
    <w:rsid w:val="006C5C42"/>
    <w:rsid w:val="006D7D16"/>
    <w:rsid w:val="006E21EE"/>
    <w:rsid w:val="006F6406"/>
    <w:rsid w:val="00704D2B"/>
    <w:rsid w:val="00725417"/>
    <w:rsid w:val="007522E4"/>
    <w:rsid w:val="00762BBC"/>
    <w:rsid w:val="0077451B"/>
    <w:rsid w:val="007B0F13"/>
    <w:rsid w:val="007C1E49"/>
    <w:rsid w:val="007C4CB9"/>
    <w:rsid w:val="007C6DCD"/>
    <w:rsid w:val="007D23F8"/>
    <w:rsid w:val="007D60F3"/>
    <w:rsid w:val="007F2527"/>
    <w:rsid w:val="007F7D6C"/>
    <w:rsid w:val="00803ED6"/>
    <w:rsid w:val="00806F5D"/>
    <w:rsid w:val="008226B5"/>
    <w:rsid w:val="0082496C"/>
    <w:rsid w:val="00871B90"/>
    <w:rsid w:val="00877795"/>
    <w:rsid w:val="00896998"/>
    <w:rsid w:val="008A5CAF"/>
    <w:rsid w:val="008C3BC1"/>
    <w:rsid w:val="008C78EC"/>
    <w:rsid w:val="008D653F"/>
    <w:rsid w:val="008F5A4B"/>
    <w:rsid w:val="00925BAC"/>
    <w:rsid w:val="00976C61"/>
    <w:rsid w:val="00982C79"/>
    <w:rsid w:val="009B0184"/>
    <w:rsid w:val="009B2CDA"/>
    <w:rsid w:val="009C62B2"/>
    <w:rsid w:val="009C648F"/>
    <w:rsid w:val="009D437B"/>
    <w:rsid w:val="009D4D86"/>
    <w:rsid w:val="009E5EE6"/>
    <w:rsid w:val="009F3CD2"/>
    <w:rsid w:val="00A0277C"/>
    <w:rsid w:val="00A27786"/>
    <w:rsid w:val="00A41E18"/>
    <w:rsid w:val="00A6772B"/>
    <w:rsid w:val="00A80170"/>
    <w:rsid w:val="00AC41CE"/>
    <w:rsid w:val="00AC52BF"/>
    <w:rsid w:val="00AE5CC5"/>
    <w:rsid w:val="00AF2EDE"/>
    <w:rsid w:val="00B535A6"/>
    <w:rsid w:val="00B571B0"/>
    <w:rsid w:val="00BA60F3"/>
    <w:rsid w:val="00BB4947"/>
    <w:rsid w:val="00BB75DA"/>
    <w:rsid w:val="00BC32D6"/>
    <w:rsid w:val="00BC534F"/>
    <w:rsid w:val="00BE6D0D"/>
    <w:rsid w:val="00BF2B59"/>
    <w:rsid w:val="00C14250"/>
    <w:rsid w:val="00C34DC7"/>
    <w:rsid w:val="00C55020"/>
    <w:rsid w:val="00C62C09"/>
    <w:rsid w:val="00C75DAF"/>
    <w:rsid w:val="00C87496"/>
    <w:rsid w:val="00CA0E1B"/>
    <w:rsid w:val="00CB0D69"/>
    <w:rsid w:val="00CB2F36"/>
    <w:rsid w:val="00CB6EE9"/>
    <w:rsid w:val="00CC3632"/>
    <w:rsid w:val="00CC6E15"/>
    <w:rsid w:val="00CD3D9B"/>
    <w:rsid w:val="00D0340B"/>
    <w:rsid w:val="00D109C6"/>
    <w:rsid w:val="00D13AA5"/>
    <w:rsid w:val="00D5381E"/>
    <w:rsid w:val="00D6506D"/>
    <w:rsid w:val="00D73675"/>
    <w:rsid w:val="00DB2D85"/>
    <w:rsid w:val="00DD5B0D"/>
    <w:rsid w:val="00DD7487"/>
    <w:rsid w:val="00E00D8A"/>
    <w:rsid w:val="00E075A6"/>
    <w:rsid w:val="00E26BD6"/>
    <w:rsid w:val="00E374D6"/>
    <w:rsid w:val="00E629FF"/>
    <w:rsid w:val="00E640C6"/>
    <w:rsid w:val="00E745A3"/>
    <w:rsid w:val="00EA36DF"/>
    <w:rsid w:val="00EC4B8B"/>
    <w:rsid w:val="00EC6BEE"/>
    <w:rsid w:val="00F038A9"/>
    <w:rsid w:val="00F4717E"/>
    <w:rsid w:val="00F6243D"/>
    <w:rsid w:val="00F72925"/>
    <w:rsid w:val="00F756AB"/>
    <w:rsid w:val="00FA3041"/>
    <w:rsid w:val="00FA4214"/>
    <w:rsid w:val="00FB1D1C"/>
    <w:rsid w:val="00FB5768"/>
    <w:rsid w:val="00FC0DA7"/>
    <w:rsid w:val="00FC7350"/>
    <w:rsid w:val="00FE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AAA96-3237-4015-8FE7-14CD9CDE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43D"/>
    <w:rPr>
      <w:rFonts w:ascii="Calibri" w:eastAsia="Calibri" w:hAnsi="Calibri" w:cs="Times New Roman"/>
    </w:rPr>
  </w:style>
  <w:style w:type="paragraph" w:styleId="4">
    <w:name w:val="heading 4"/>
    <w:basedOn w:val="a"/>
    <w:next w:val="a"/>
    <w:link w:val="40"/>
    <w:uiPriority w:val="9"/>
    <w:semiHidden/>
    <w:unhideWhenUsed/>
    <w:qFormat/>
    <w:rsid w:val="00F6243D"/>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F6243D"/>
    <w:rPr>
      <w:rFonts w:ascii="Cambria" w:eastAsia="Times New Roman" w:hAnsi="Cambria" w:cs="Times New Roman"/>
      <w:b/>
      <w:bCs/>
      <w:i/>
      <w:iCs/>
      <w:color w:val="4F81BD"/>
    </w:rPr>
  </w:style>
  <w:style w:type="paragraph" w:styleId="a3">
    <w:name w:val="Normal (Web)"/>
    <w:basedOn w:val="a"/>
    <w:uiPriority w:val="99"/>
    <w:unhideWhenUsed/>
    <w:rsid w:val="00F6243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Subtitle"/>
    <w:basedOn w:val="a"/>
    <w:link w:val="a5"/>
    <w:uiPriority w:val="99"/>
    <w:qFormat/>
    <w:rsid w:val="00F6243D"/>
    <w:pPr>
      <w:widowControl w:val="0"/>
      <w:spacing w:after="0" w:line="240" w:lineRule="auto"/>
      <w:jc w:val="center"/>
    </w:pPr>
    <w:rPr>
      <w:rFonts w:ascii="Times New Roman" w:eastAsia="Times New Roman" w:hAnsi="Times New Roman"/>
      <w:b/>
      <w:sz w:val="28"/>
      <w:szCs w:val="20"/>
      <w:lang w:val="en-US" w:eastAsia="ru-RU"/>
    </w:rPr>
  </w:style>
  <w:style w:type="character" w:customStyle="1" w:styleId="a5">
    <w:name w:val="Подзаголовок Знак"/>
    <w:basedOn w:val="a0"/>
    <w:link w:val="a4"/>
    <w:uiPriority w:val="99"/>
    <w:rsid w:val="00F6243D"/>
    <w:rPr>
      <w:rFonts w:ascii="Times New Roman" w:eastAsia="Times New Roman" w:hAnsi="Times New Roman" w:cs="Times New Roman"/>
      <w:b/>
      <w:sz w:val="28"/>
      <w:szCs w:val="20"/>
      <w:lang w:val="en-US" w:eastAsia="ru-RU"/>
    </w:rPr>
  </w:style>
  <w:style w:type="paragraph" w:styleId="a6">
    <w:name w:val="No Spacing"/>
    <w:uiPriority w:val="1"/>
    <w:qFormat/>
    <w:rsid w:val="00F6243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F6243D"/>
    <w:pPr>
      <w:spacing w:after="0" w:line="240" w:lineRule="auto"/>
      <w:ind w:left="720"/>
      <w:contextualSpacing/>
    </w:pPr>
    <w:rPr>
      <w:rFonts w:ascii="Times New Roman" w:eastAsia="Times New Roman" w:hAnsi="Times New Roman"/>
      <w:sz w:val="24"/>
      <w:szCs w:val="24"/>
      <w:lang w:eastAsia="ru-RU"/>
    </w:rPr>
  </w:style>
  <w:style w:type="character" w:styleId="a8">
    <w:name w:val="Hyperlink"/>
    <w:basedOn w:val="a0"/>
    <w:uiPriority w:val="99"/>
    <w:unhideWhenUsed/>
    <w:rsid w:val="00F4717E"/>
    <w:rPr>
      <w:color w:val="0000FF" w:themeColor="hyperlink"/>
      <w:u w:val="single"/>
    </w:rPr>
  </w:style>
  <w:style w:type="paragraph" w:styleId="a9">
    <w:name w:val="footnote text"/>
    <w:basedOn w:val="a"/>
    <w:link w:val="aa"/>
    <w:semiHidden/>
    <w:unhideWhenUsed/>
    <w:rsid w:val="0045059F"/>
    <w:pPr>
      <w:autoSpaceDE w:val="0"/>
      <w:autoSpaceDN w:val="0"/>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45059F"/>
    <w:rPr>
      <w:rFonts w:ascii="Times New Roman" w:eastAsia="Times New Roman" w:hAnsi="Times New Roman" w:cs="Times New Roman"/>
      <w:sz w:val="20"/>
      <w:szCs w:val="20"/>
      <w:lang w:eastAsia="ru-RU"/>
    </w:rPr>
  </w:style>
  <w:style w:type="paragraph" w:styleId="ab">
    <w:name w:val="Body Text"/>
    <w:basedOn w:val="a"/>
    <w:link w:val="ac"/>
    <w:semiHidden/>
    <w:unhideWhenUsed/>
    <w:rsid w:val="0045059F"/>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c">
    <w:name w:val="Основной текст Знак"/>
    <w:basedOn w:val="a0"/>
    <w:link w:val="ab"/>
    <w:semiHidden/>
    <w:rsid w:val="0045059F"/>
    <w:rPr>
      <w:rFonts w:ascii="Times New Roman" w:eastAsia="Times New Roman" w:hAnsi="Times New Roman" w:cs="Times New Roman"/>
      <w:sz w:val="28"/>
      <w:szCs w:val="20"/>
      <w:lang w:eastAsia="ru-RU"/>
    </w:rPr>
  </w:style>
  <w:style w:type="paragraph" w:customStyle="1" w:styleId="ConsPlusTitle">
    <w:name w:val="ConsPlusTitle"/>
    <w:rsid w:val="0045059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footnote reference"/>
    <w:semiHidden/>
    <w:unhideWhenUsed/>
    <w:rsid w:val="0045059F"/>
    <w:rPr>
      <w:vertAlign w:val="superscript"/>
    </w:rPr>
  </w:style>
  <w:style w:type="character" w:styleId="ae">
    <w:name w:val="Strong"/>
    <w:basedOn w:val="a0"/>
    <w:uiPriority w:val="22"/>
    <w:qFormat/>
    <w:rsid w:val="0067784E"/>
    <w:rPr>
      <w:b/>
      <w:bCs/>
    </w:rPr>
  </w:style>
  <w:style w:type="paragraph" w:styleId="2">
    <w:name w:val="Body Text 2"/>
    <w:basedOn w:val="a"/>
    <w:link w:val="20"/>
    <w:uiPriority w:val="99"/>
    <w:unhideWhenUsed/>
    <w:rsid w:val="009E5EE6"/>
    <w:pPr>
      <w:spacing w:after="120" w:line="480" w:lineRule="auto"/>
    </w:pPr>
  </w:style>
  <w:style w:type="character" w:customStyle="1" w:styleId="20">
    <w:name w:val="Основной текст 2 Знак"/>
    <w:basedOn w:val="a0"/>
    <w:link w:val="2"/>
    <w:uiPriority w:val="99"/>
    <w:rsid w:val="009E5EE6"/>
    <w:rPr>
      <w:rFonts w:ascii="Calibri" w:eastAsia="Calibri" w:hAnsi="Calibri" w:cs="Times New Roman"/>
    </w:rPr>
  </w:style>
  <w:style w:type="paragraph" w:customStyle="1" w:styleId="ConsPlusNormal">
    <w:name w:val="ConsPlusNormal"/>
    <w:rsid w:val="009E5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uiPriority w:val="99"/>
    <w:semiHidden/>
    <w:unhideWhenUsed/>
    <w:rsid w:val="00CC6E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C6E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2308">
      <w:bodyDiv w:val="1"/>
      <w:marLeft w:val="0"/>
      <w:marRight w:val="0"/>
      <w:marTop w:val="0"/>
      <w:marBottom w:val="0"/>
      <w:divBdr>
        <w:top w:val="none" w:sz="0" w:space="0" w:color="auto"/>
        <w:left w:val="none" w:sz="0" w:space="0" w:color="auto"/>
        <w:bottom w:val="none" w:sz="0" w:space="0" w:color="auto"/>
        <w:right w:val="none" w:sz="0" w:space="0" w:color="auto"/>
      </w:divBdr>
    </w:div>
    <w:div w:id="14579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2493-B806-431E-99D2-B89CA010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3181</Words>
  <Characters>18135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24</cp:revision>
  <cp:lastPrinted>2021-04-21T15:03:00Z</cp:lastPrinted>
  <dcterms:created xsi:type="dcterms:W3CDTF">2021-03-16T08:12:00Z</dcterms:created>
  <dcterms:modified xsi:type="dcterms:W3CDTF">2021-04-21T15:03:00Z</dcterms:modified>
</cp:coreProperties>
</file>